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400"/>
        <w:gridCol w:w="5400"/>
      </w:tblGrid>
      <w:tr w:rsidR="00702290" w:rsidRPr="00830046" w14:paraId="113DE78D" w14:textId="77777777" w:rsidTr="00C227A4">
        <w:trPr>
          <w:trHeight w:val="432"/>
          <w:tblHeader/>
          <w:jc w:val="center"/>
        </w:trPr>
        <w:tc>
          <w:tcPr>
            <w:tcW w:w="5490" w:type="dxa"/>
            <w:tcBorders>
              <w:right w:val="nil"/>
            </w:tcBorders>
            <w:vAlign w:val="center"/>
          </w:tcPr>
          <w:p w14:paraId="75CE3B87" w14:textId="1E74B52A" w:rsidR="00702290" w:rsidRPr="00830046" w:rsidRDefault="00E52501" w:rsidP="00702290">
            <w:bookmarkStart w:id="0" w:name="OGP6"/>
            <w:bookmarkStart w:id="1" w:name="_Toc92876346"/>
            <w:bookmarkStart w:id="2" w:name="_Toc522024251"/>
            <w:r w:rsidRPr="007F773D">
              <w:rPr>
                <w:rStyle w:val="Heading1Char"/>
                <w:sz w:val="28"/>
                <w:szCs w:val="28"/>
              </w:rPr>
              <w:t xml:space="preserve">OGP </w:t>
            </w:r>
            <w:r w:rsidR="00905501" w:rsidRPr="00830046">
              <w:rPr>
                <w:rStyle w:val="Heading1Char"/>
                <w:sz w:val="28"/>
                <w:szCs w:val="28"/>
              </w:rPr>
              <w:t>5</w:t>
            </w:r>
            <w:r w:rsidR="00702290" w:rsidRPr="007F773D">
              <w:rPr>
                <w:rStyle w:val="Heading1Char"/>
                <w:sz w:val="28"/>
                <w:szCs w:val="28"/>
              </w:rPr>
              <w:t xml:space="preserve">: </w:t>
            </w:r>
            <w:bookmarkEnd w:id="0"/>
            <w:r w:rsidR="00702290" w:rsidRPr="007F773D">
              <w:rPr>
                <w:rStyle w:val="Heading1Char"/>
                <w:sz w:val="28"/>
                <w:szCs w:val="28"/>
              </w:rPr>
              <w:t>Seeds/Planting Stock</w:t>
            </w:r>
            <w:bookmarkEnd w:id="1"/>
            <w:bookmarkEnd w:id="2"/>
          </w:p>
        </w:tc>
        <w:tc>
          <w:tcPr>
            <w:tcW w:w="5490" w:type="dxa"/>
            <w:tcBorders>
              <w:left w:val="nil"/>
            </w:tcBorders>
            <w:vAlign w:val="center"/>
          </w:tcPr>
          <w:p w14:paraId="2A7F3414" w14:textId="77777777" w:rsidR="00702290" w:rsidRPr="00830046" w:rsidRDefault="00702290" w:rsidP="007F773D">
            <w:pPr>
              <w:spacing w:before="40"/>
              <w:jc w:val="right"/>
              <w:rPr>
                <w:sz w:val="20"/>
                <w:szCs w:val="20"/>
              </w:rPr>
            </w:pPr>
            <w:r w:rsidRPr="00830046">
              <w:rPr>
                <w:rFonts w:cs="Arial"/>
                <w:bCs/>
                <w:iCs/>
                <w:sz w:val="20"/>
                <w:szCs w:val="20"/>
              </w:rPr>
              <w:t>USDA Organic Regulations</w:t>
            </w:r>
            <w:r w:rsidRPr="00830046">
              <w:rPr>
                <w:sz w:val="20"/>
                <w:szCs w:val="20"/>
              </w:rPr>
              <w:t xml:space="preserve"> </w:t>
            </w:r>
            <w:r w:rsidRPr="00830046">
              <w:rPr>
                <w:rStyle w:val="StyleOPModuleTitle9ptChar"/>
                <w:b w:val="0"/>
                <w:sz w:val="20"/>
                <w:szCs w:val="20"/>
              </w:rPr>
              <w:t xml:space="preserve">§205.2; </w:t>
            </w:r>
            <w:r w:rsidRPr="00830046">
              <w:rPr>
                <w:rFonts w:cs="Arial"/>
                <w:bCs/>
                <w:iCs/>
                <w:sz w:val="20"/>
                <w:szCs w:val="20"/>
              </w:rPr>
              <w:t>§</w:t>
            </w:r>
            <w:r w:rsidRPr="00830046">
              <w:rPr>
                <w:sz w:val="20"/>
                <w:szCs w:val="20"/>
              </w:rPr>
              <w:t>205.204</w:t>
            </w:r>
          </w:p>
          <w:p w14:paraId="113DE78C" w14:textId="51948040" w:rsidR="00702290" w:rsidRPr="00830046" w:rsidRDefault="00702290" w:rsidP="007F773D">
            <w:pPr>
              <w:spacing w:after="40"/>
              <w:jc w:val="right"/>
            </w:pPr>
            <w:r w:rsidRPr="00830046">
              <w:rPr>
                <w:sz w:val="20"/>
                <w:szCs w:val="20"/>
              </w:rPr>
              <w:t>Regulation (EU) 2018/848 Annex II, 1.8</w:t>
            </w:r>
          </w:p>
        </w:tc>
      </w:tr>
      <w:tr w:rsidR="00D03B6B" w:rsidRPr="00830046" w14:paraId="113DE79D" w14:textId="77777777" w:rsidTr="00C227A4">
        <w:trPr>
          <w:trHeight w:val="2645"/>
          <w:jc w:val="center"/>
        </w:trPr>
        <w:tc>
          <w:tcPr>
            <w:tcW w:w="10980" w:type="dxa"/>
            <w:gridSpan w:val="2"/>
          </w:tcPr>
          <w:p w14:paraId="113DE78E" w14:textId="6433DC5E" w:rsidR="00584B9E" w:rsidRPr="007F773D" w:rsidRDefault="00584B9E" w:rsidP="007F773D">
            <w:pPr>
              <w:pStyle w:val="ListParagraph"/>
              <w:numPr>
                <w:ilvl w:val="0"/>
                <w:numId w:val="78"/>
              </w:numPr>
              <w:spacing w:before="40" w:after="40"/>
              <w:ind w:left="360"/>
              <w:contextualSpacing w:val="0"/>
              <w:rPr>
                <w:sz w:val="24"/>
              </w:rPr>
            </w:pPr>
            <w:r w:rsidRPr="007F773D">
              <w:rPr>
                <w:b/>
                <w:sz w:val="24"/>
              </w:rPr>
              <w:t>SEEDS</w:t>
            </w:r>
            <w:r w:rsidRPr="007F773D">
              <w:rPr>
                <w:sz w:val="24"/>
              </w:rPr>
              <w:t xml:space="preserve">   </w:t>
            </w:r>
            <w:r w:rsidR="008C3D8E" w:rsidRPr="007F773D">
              <w:rPr>
                <w:sz w:val="24"/>
              </w:rPr>
              <w:fldChar w:fldCharType="begin">
                <w:ffData>
                  <w:name w:val="Check8"/>
                  <w:enabled/>
                  <w:calcOnExit w:val="0"/>
                  <w:checkBox>
                    <w:sizeAuto/>
                    <w:default w:val="0"/>
                  </w:checkBox>
                </w:ffData>
              </w:fldChar>
            </w:r>
            <w:r w:rsidRPr="007F773D">
              <w:rPr>
                <w:sz w:val="24"/>
              </w:rPr>
              <w:instrText xml:space="preserve"> FORMCHECKBOX </w:instrText>
            </w:r>
            <w:r w:rsidR="006C1A8D">
              <w:rPr>
                <w:sz w:val="24"/>
              </w:rPr>
            </w:r>
            <w:r w:rsidR="006C1A8D">
              <w:rPr>
                <w:sz w:val="24"/>
              </w:rPr>
              <w:fldChar w:fldCharType="separate"/>
            </w:r>
            <w:r w:rsidR="008C3D8E" w:rsidRPr="007F773D">
              <w:rPr>
                <w:sz w:val="24"/>
              </w:rPr>
              <w:fldChar w:fldCharType="end"/>
            </w:r>
            <w:r w:rsidRPr="007F773D">
              <w:rPr>
                <w:sz w:val="24"/>
              </w:rPr>
              <w:t xml:space="preserve"> Not Applicable </w:t>
            </w:r>
            <w:r w:rsidR="00017C3C" w:rsidRPr="007F773D">
              <w:rPr>
                <w:sz w:val="24"/>
              </w:rPr>
              <w:t>(not using/planning to use seeds)</w:t>
            </w:r>
          </w:p>
          <w:p w14:paraId="1F80EE44" w14:textId="38F357F9" w:rsidR="0027490E" w:rsidRPr="00E200DA" w:rsidRDefault="00625AC2" w:rsidP="007F773D">
            <w:pPr>
              <w:pStyle w:val="ListParagraph"/>
              <w:numPr>
                <w:ilvl w:val="0"/>
                <w:numId w:val="15"/>
              </w:numPr>
              <w:spacing w:before="40" w:after="40"/>
              <w:contextualSpacing w:val="0"/>
              <w:rPr>
                <w:szCs w:val="22"/>
              </w:rPr>
            </w:pPr>
            <w:r w:rsidRPr="00830046">
              <w:rPr>
                <w:szCs w:val="22"/>
              </w:rPr>
              <w:t>Are</w:t>
            </w:r>
            <w:r w:rsidR="00584B9E" w:rsidRPr="00830046">
              <w:rPr>
                <w:szCs w:val="22"/>
              </w:rPr>
              <w:t xml:space="preserve"> all seeds, including cover crop seeds, certified organic unless an equivalent organic variety is not commercially available?</w:t>
            </w:r>
            <w:r w:rsidR="00E200DA">
              <w:rPr>
                <w:szCs w:val="22"/>
              </w:rPr>
              <w:br/>
            </w:r>
            <w:r w:rsidR="008C3D8E" w:rsidRPr="00E200DA">
              <w:rPr>
                <w:szCs w:val="22"/>
              </w:rPr>
              <w:fldChar w:fldCharType="begin">
                <w:ffData>
                  <w:name w:val="Check7"/>
                  <w:enabled/>
                  <w:calcOnExit w:val="0"/>
                  <w:checkBox>
                    <w:sizeAuto/>
                    <w:default w:val="0"/>
                  </w:checkBox>
                </w:ffData>
              </w:fldChar>
            </w:r>
            <w:r w:rsidR="00584B9E" w:rsidRPr="00E200DA">
              <w:rPr>
                <w:szCs w:val="22"/>
              </w:rPr>
              <w:instrText xml:space="preserve"> FORMCHECKBOX </w:instrText>
            </w:r>
            <w:r w:rsidR="006C1A8D">
              <w:rPr>
                <w:szCs w:val="22"/>
              </w:rPr>
            </w:r>
            <w:r w:rsidR="006C1A8D">
              <w:rPr>
                <w:szCs w:val="22"/>
              </w:rPr>
              <w:fldChar w:fldCharType="separate"/>
            </w:r>
            <w:r w:rsidR="008C3D8E" w:rsidRPr="00E200DA">
              <w:rPr>
                <w:szCs w:val="22"/>
              </w:rPr>
              <w:fldChar w:fldCharType="end"/>
            </w:r>
            <w:r w:rsidR="00584B9E" w:rsidRPr="00E200DA">
              <w:rPr>
                <w:szCs w:val="22"/>
              </w:rPr>
              <w:t xml:space="preserve"> Yes   </w:t>
            </w:r>
            <w:r w:rsidR="008C3D8E" w:rsidRPr="00E200DA">
              <w:rPr>
                <w:szCs w:val="22"/>
              </w:rPr>
              <w:fldChar w:fldCharType="begin">
                <w:ffData>
                  <w:name w:val="Check8"/>
                  <w:enabled/>
                  <w:calcOnExit w:val="0"/>
                  <w:checkBox>
                    <w:sizeAuto/>
                    <w:default w:val="0"/>
                  </w:checkBox>
                </w:ffData>
              </w:fldChar>
            </w:r>
            <w:r w:rsidR="00584B9E" w:rsidRPr="00E200DA">
              <w:rPr>
                <w:szCs w:val="22"/>
              </w:rPr>
              <w:instrText xml:space="preserve"> FORMCHECKBOX </w:instrText>
            </w:r>
            <w:r w:rsidR="006C1A8D">
              <w:rPr>
                <w:szCs w:val="22"/>
              </w:rPr>
            </w:r>
            <w:r w:rsidR="006C1A8D">
              <w:rPr>
                <w:szCs w:val="22"/>
              </w:rPr>
              <w:fldChar w:fldCharType="separate"/>
            </w:r>
            <w:r w:rsidR="008C3D8E" w:rsidRPr="00E200DA">
              <w:rPr>
                <w:szCs w:val="22"/>
              </w:rPr>
              <w:fldChar w:fldCharType="end"/>
            </w:r>
            <w:r w:rsidR="00584B9E" w:rsidRPr="00E200DA">
              <w:rPr>
                <w:szCs w:val="22"/>
              </w:rPr>
              <w:t xml:space="preserve"> No   </w:t>
            </w:r>
            <w:r w:rsidR="0045699C" w:rsidRPr="00E200DA">
              <w:rPr>
                <w:rFonts w:ascii="Garamond" w:hAnsi="Garamond"/>
                <w:bCs/>
                <w:iCs/>
                <w:szCs w:val="22"/>
              </w:rPr>
              <w:fldChar w:fldCharType="begin">
                <w:ffData>
                  <w:name w:val="Text63"/>
                  <w:enabled/>
                  <w:calcOnExit w:val="0"/>
                  <w:textInput/>
                </w:ffData>
              </w:fldChar>
            </w:r>
            <w:r w:rsidR="0045699C" w:rsidRPr="00E200DA">
              <w:rPr>
                <w:rFonts w:ascii="Garamond" w:hAnsi="Garamond"/>
                <w:bCs/>
                <w:iCs/>
                <w:szCs w:val="22"/>
              </w:rPr>
              <w:instrText xml:space="preserve"> FORMTEXT </w:instrText>
            </w:r>
            <w:r w:rsidR="0045699C" w:rsidRPr="00E200DA">
              <w:rPr>
                <w:rFonts w:ascii="Garamond" w:hAnsi="Garamond"/>
                <w:bCs/>
                <w:iCs/>
                <w:szCs w:val="22"/>
              </w:rPr>
            </w:r>
            <w:r w:rsidR="0045699C" w:rsidRPr="00E200DA">
              <w:rPr>
                <w:rFonts w:ascii="Garamond" w:hAnsi="Garamond"/>
                <w:bCs/>
                <w:iCs/>
                <w:szCs w:val="22"/>
              </w:rPr>
              <w:fldChar w:fldCharType="separate"/>
            </w:r>
            <w:r w:rsidR="0045699C" w:rsidRPr="007F773D">
              <w:rPr>
                <w:rFonts w:ascii="Garamond" w:hAnsi="Garamond"/>
                <w:bCs/>
                <w:iCs/>
              </w:rPr>
              <w:t> </w:t>
            </w:r>
            <w:r w:rsidR="0045699C" w:rsidRPr="007F773D">
              <w:rPr>
                <w:rFonts w:ascii="Garamond" w:hAnsi="Garamond"/>
                <w:bCs/>
                <w:iCs/>
              </w:rPr>
              <w:t> </w:t>
            </w:r>
            <w:r w:rsidR="0045699C" w:rsidRPr="007F773D">
              <w:rPr>
                <w:rFonts w:ascii="Garamond" w:hAnsi="Garamond"/>
                <w:bCs/>
                <w:iCs/>
              </w:rPr>
              <w:t> </w:t>
            </w:r>
            <w:r w:rsidR="0045699C" w:rsidRPr="007F773D">
              <w:rPr>
                <w:rFonts w:ascii="Garamond" w:hAnsi="Garamond"/>
                <w:bCs/>
                <w:iCs/>
              </w:rPr>
              <w:t> </w:t>
            </w:r>
            <w:r w:rsidR="0045699C" w:rsidRPr="007F773D">
              <w:rPr>
                <w:rFonts w:ascii="Garamond" w:hAnsi="Garamond"/>
                <w:bCs/>
                <w:iCs/>
              </w:rPr>
              <w:t> </w:t>
            </w:r>
            <w:r w:rsidR="0045699C" w:rsidRPr="00E200DA">
              <w:rPr>
                <w:rFonts w:ascii="Garamond" w:hAnsi="Garamond"/>
                <w:bCs/>
                <w:iCs/>
                <w:szCs w:val="22"/>
              </w:rPr>
              <w:fldChar w:fldCharType="end"/>
            </w:r>
            <w:r w:rsidR="00E200DA">
              <w:rPr>
                <w:rFonts w:ascii="Garamond" w:hAnsi="Garamond"/>
                <w:bCs/>
                <w:iCs/>
                <w:szCs w:val="22"/>
              </w:rPr>
              <w:br/>
            </w:r>
          </w:p>
          <w:p w14:paraId="51F98306" w14:textId="77777777" w:rsidR="00CC7596" w:rsidRPr="00830046" w:rsidRDefault="00FD34D2" w:rsidP="00921863">
            <w:pPr>
              <w:pStyle w:val="ListParagraph"/>
              <w:numPr>
                <w:ilvl w:val="0"/>
                <w:numId w:val="15"/>
              </w:numPr>
              <w:rPr>
                <w:szCs w:val="22"/>
              </w:rPr>
            </w:pPr>
            <w:r w:rsidRPr="00830046">
              <w:rPr>
                <w:szCs w:val="22"/>
              </w:rPr>
              <w:t xml:space="preserve">Do you check with at least 3 organic seed suppliers for availability </w:t>
            </w:r>
            <w:r w:rsidR="00DD6E0E" w:rsidRPr="00830046">
              <w:rPr>
                <w:szCs w:val="22"/>
              </w:rPr>
              <w:t xml:space="preserve">of equivalent variety </w:t>
            </w:r>
            <w:r w:rsidRPr="00830046">
              <w:rPr>
                <w:szCs w:val="22"/>
              </w:rPr>
              <w:t xml:space="preserve">before purchasing non-organic seeds? </w:t>
            </w:r>
          </w:p>
          <w:p w14:paraId="5D7203D8" w14:textId="35705667" w:rsidR="00CC7596" w:rsidRPr="00830046" w:rsidRDefault="00FD34D2" w:rsidP="00CC7596">
            <w:pPr>
              <w:pStyle w:val="ListParagraph"/>
              <w:ind w:left="360"/>
              <w:rPr>
                <w:szCs w:val="22"/>
              </w:rPr>
            </w:pPr>
            <w:r w:rsidRPr="00830046">
              <w:rPr>
                <w:szCs w:val="22"/>
              </w:rPr>
              <w:fldChar w:fldCharType="begin">
                <w:ffData>
                  <w:name w:val="Check7"/>
                  <w:enabled/>
                  <w:calcOnExit w:val="0"/>
                  <w:checkBox>
                    <w:sizeAuto/>
                    <w:default w:val="0"/>
                  </w:checkBox>
                </w:ffData>
              </w:fldChar>
            </w:r>
            <w:r w:rsidRPr="00830046">
              <w:rPr>
                <w:szCs w:val="22"/>
              </w:rPr>
              <w:instrText xml:space="preserve"> FORMCHECKBOX </w:instrText>
            </w:r>
            <w:r w:rsidR="006C1A8D">
              <w:rPr>
                <w:szCs w:val="22"/>
              </w:rPr>
            </w:r>
            <w:r w:rsidR="006C1A8D">
              <w:rPr>
                <w:szCs w:val="22"/>
              </w:rPr>
              <w:fldChar w:fldCharType="separate"/>
            </w:r>
            <w:r w:rsidRPr="00830046">
              <w:rPr>
                <w:szCs w:val="22"/>
              </w:rPr>
              <w:fldChar w:fldCharType="end"/>
            </w:r>
            <w:r w:rsidRPr="00830046">
              <w:rPr>
                <w:szCs w:val="22"/>
              </w:rPr>
              <w:t xml:space="preserve"> Yes   </w:t>
            </w:r>
            <w:r w:rsidRPr="00830046">
              <w:rPr>
                <w:szCs w:val="22"/>
              </w:rPr>
              <w:fldChar w:fldCharType="begin">
                <w:ffData>
                  <w:name w:val="Check8"/>
                  <w:enabled/>
                  <w:calcOnExit w:val="0"/>
                  <w:checkBox>
                    <w:sizeAuto/>
                    <w:default w:val="0"/>
                  </w:checkBox>
                </w:ffData>
              </w:fldChar>
            </w:r>
            <w:r w:rsidRPr="00830046">
              <w:rPr>
                <w:szCs w:val="22"/>
              </w:rPr>
              <w:instrText xml:space="preserve"> FORMCHECKBOX </w:instrText>
            </w:r>
            <w:r w:rsidR="006C1A8D">
              <w:rPr>
                <w:szCs w:val="22"/>
              </w:rPr>
            </w:r>
            <w:r w:rsidR="006C1A8D">
              <w:rPr>
                <w:szCs w:val="22"/>
              </w:rPr>
              <w:fldChar w:fldCharType="separate"/>
            </w:r>
            <w:r w:rsidRPr="00830046">
              <w:rPr>
                <w:szCs w:val="22"/>
              </w:rPr>
              <w:fldChar w:fldCharType="end"/>
            </w:r>
            <w:r w:rsidRPr="00830046">
              <w:rPr>
                <w:szCs w:val="22"/>
              </w:rPr>
              <w:t xml:space="preserve"> No  </w:t>
            </w:r>
            <w:r w:rsidRPr="00830046">
              <w:rPr>
                <w:szCs w:val="22"/>
              </w:rPr>
              <w:fldChar w:fldCharType="begin">
                <w:ffData>
                  <w:name w:val="Check8"/>
                  <w:enabled/>
                  <w:calcOnExit w:val="0"/>
                  <w:checkBox>
                    <w:sizeAuto/>
                    <w:default w:val="0"/>
                  </w:checkBox>
                </w:ffData>
              </w:fldChar>
            </w:r>
            <w:r w:rsidRPr="00830046">
              <w:rPr>
                <w:szCs w:val="22"/>
              </w:rPr>
              <w:instrText xml:space="preserve"> FORMCHECKBOX </w:instrText>
            </w:r>
            <w:r w:rsidR="006C1A8D">
              <w:rPr>
                <w:szCs w:val="22"/>
              </w:rPr>
            </w:r>
            <w:r w:rsidR="006C1A8D">
              <w:rPr>
                <w:szCs w:val="22"/>
              </w:rPr>
              <w:fldChar w:fldCharType="separate"/>
            </w:r>
            <w:r w:rsidRPr="00830046">
              <w:rPr>
                <w:szCs w:val="22"/>
              </w:rPr>
              <w:fldChar w:fldCharType="end"/>
            </w:r>
            <w:r w:rsidRPr="00830046">
              <w:rPr>
                <w:szCs w:val="22"/>
              </w:rPr>
              <w:t xml:space="preserve"> N/A</w:t>
            </w:r>
          </w:p>
          <w:p w14:paraId="1D731020" w14:textId="54588631" w:rsidR="00FD34D2" w:rsidRPr="00830046" w:rsidRDefault="00FD34D2" w:rsidP="007F773D">
            <w:pPr>
              <w:pStyle w:val="ListParagraph"/>
              <w:numPr>
                <w:ilvl w:val="1"/>
                <w:numId w:val="15"/>
              </w:numPr>
              <w:ind w:left="720"/>
              <w:contextualSpacing w:val="0"/>
              <w:rPr>
                <w:szCs w:val="22"/>
              </w:rPr>
            </w:pPr>
            <w:r w:rsidRPr="00830046">
              <w:rPr>
                <w:szCs w:val="22"/>
              </w:rPr>
              <w:t xml:space="preserve">If </w:t>
            </w:r>
            <w:proofErr w:type="gramStart"/>
            <w:r w:rsidRPr="00830046">
              <w:rPr>
                <w:szCs w:val="22"/>
              </w:rPr>
              <w:t>no</w:t>
            </w:r>
            <w:proofErr w:type="gramEnd"/>
            <w:r w:rsidRPr="00830046">
              <w:rPr>
                <w:szCs w:val="22"/>
              </w:rPr>
              <w:t xml:space="preserve">, how do you determine the seeds are not commercially available in organic form? </w:t>
            </w:r>
            <w:r w:rsidRPr="007F773D">
              <w:rPr>
                <w:rFonts w:ascii="Garamond" w:hAnsi="Garamond"/>
                <w:bCs/>
                <w:iCs/>
                <w:szCs w:val="22"/>
              </w:rPr>
              <w:fldChar w:fldCharType="begin">
                <w:ffData>
                  <w:name w:val="Text63"/>
                  <w:enabled/>
                  <w:calcOnExit w:val="0"/>
                  <w:textInput/>
                </w:ffData>
              </w:fldChar>
            </w:r>
            <w:r w:rsidRPr="007F773D">
              <w:rPr>
                <w:rFonts w:ascii="Garamond" w:hAnsi="Garamond"/>
                <w:bCs/>
                <w:iCs/>
                <w:szCs w:val="22"/>
              </w:rPr>
              <w:instrText xml:space="preserve"> FORMTEXT </w:instrText>
            </w:r>
            <w:r w:rsidRPr="007F773D">
              <w:rPr>
                <w:rFonts w:ascii="Garamond" w:hAnsi="Garamond"/>
                <w:bCs/>
                <w:iCs/>
                <w:szCs w:val="22"/>
              </w:rPr>
            </w:r>
            <w:r w:rsidRPr="007F773D">
              <w:rPr>
                <w:rFonts w:ascii="Garamond" w:hAnsi="Garamond"/>
                <w:bCs/>
                <w:iCs/>
                <w:szCs w:val="22"/>
              </w:rPr>
              <w:fldChar w:fldCharType="separate"/>
            </w:r>
            <w:r w:rsidRPr="007F773D">
              <w:rPr>
                <w:rFonts w:ascii="Garamond" w:hAnsi="Garamond"/>
              </w:rPr>
              <w:t> </w:t>
            </w:r>
            <w:r w:rsidRPr="007F773D">
              <w:rPr>
                <w:rFonts w:ascii="Garamond" w:hAnsi="Garamond"/>
              </w:rPr>
              <w:t> </w:t>
            </w:r>
            <w:r w:rsidRPr="007F773D">
              <w:rPr>
                <w:rFonts w:ascii="Garamond" w:hAnsi="Garamond"/>
              </w:rPr>
              <w:t> </w:t>
            </w:r>
            <w:r w:rsidRPr="007F773D">
              <w:rPr>
                <w:rFonts w:ascii="Garamond" w:hAnsi="Garamond"/>
              </w:rPr>
              <w:t> </w:t>
            </w:r>
            <w:r w:rsidRPr="007F773D">
              <w:rPr>
                <w:rFonts w:ascii="Garamond" w:hAnsi="Garamond"/>
              </w:rPr>
              <w:t> </w:t>
            </w:r>
            <w:r w:rsidRPr="007F773D">
              <w:rPr>
                <w:rFonts w:ascii="Garamond" w:hAnsi="Garamond"/>
                <w:bCs/>
                <w:iCs/>
                <w:szCs w:val="22"/>
              </w:rPr>
              <w:fldChar w:fldCharType="end"/>
            </w:r>
          </w:p>
          <w:p w14:paraId="6C24063C" w14:textId="77777777" w:rsidR="0027490E" w:rsidRPr="007F773D" w:rsidRDefault="0027490E" w:rsidP="007F773D">
            <w:pPr>
              <w:pStyle w:val="ListParagraph"/>
              <w:ind w:left="360"/>
              <w:rPr>
                <w:szCs w:val="22"/>
              </w:rPr>
            </w:pPr>
          </w:p>
          <w:p w14:paraId="7E197319" w14:textId="77DFD869" w:rsidR="00FC3CFE" w:rsidRPr="00830046" w:rsidRDefault="00DF1C94" w:rsidP="00921863">
            <w:pPr>
              <w:pStyle w:val="ListParagraph"/>
              <w:numPr>
                <w:ilvl w:val="0"/>
                <w:numId w:val="15"/>
              </w:numPr>
              <w:rPr>
                <w:szCs w:val="22"/>
              </w:rPr>
            </w:pPr>
            <w:r w:rsidRPr="007F773D">
              <w:rPr>
                <w:bCs/>
                <w:iCs/>
                <w:szCs w:val="22"/>
              </w:rPr>
              <w:t>How do you</w:t>
            </w:r>
            <w:r w:rsidR="00FC3CFE" w:rsidRPr="00830046">
              <w:rPr>
                <w:bCs/>
                <w:iCs/>
                <w:szCs w:val="22"/>
              </w:rPr>
              <w:t xml:space="preserve"> verify the certified organic status of organic seed </w:t>
            </w:r>
            <w:r w:rsidR="0022341E" w:rsidRPr="00830046">
              <w:rPr>
                <w:bCs/>
                <w:iCs/>
                <w:szCs w:val="22"/>
              </w:rPr>
              <w:t>received</w:t>
            </w:r>
            <w:r w:rsidR="00FC3CFE" w:rsidRPr="00830046">
              <w:rPr>
                <w:bCs/>
                <w:iCs/>
                <w:szCs w:val="22"/>
              </w:rPr>
              <w:t>?</w:t>
            </w:r>
          </w:p>
          <w:p w14:paraId="0BAB0D33" w14:textId="4251C1DB" w:rsidR="002F52D8" w:rsidRPr="007F773D" w:rsidRDefault="002F52D8" w:rsidP="002F52D8">
            <w:pPr>
              <w:pStyle w:val="ListParagraph"/>
              <w:ind w:left="360"/>
              <w:rPr>
                <w:bCs/>
                <w:iCs/>
                <w:szCs w:val="22"/>
              </w:rPr>
            </w:pPr>
            <w:r w:rsidRPr="00830046">
              <w:rPr>
                <w:rFonts w:ascii="Garamond" w:hAnsi="Garamond"/>
                <w:bCs/>
                <w:iCs/>
                <w:szCs w:val="22"/>
              </w:rPr>
              <w:fldChar w:fldCharType="begin">
                <w:ffData>
                  <w:name w:val="Text63"/>
                  <w:enabled/>
                  <w:calcOnExit w:val="0"/>
                  <w:textInput/>
                </w:ffData>
              </w:fldChar>
            </w:r>
            <w:r w:rsidRPr="00830046">
              <w:rPr>
                <w:rFonts w:ascii="Garamond" w:hAnsi="Garamond"/>
                <w:bCs/>
                <w:iCs/>
                <w:szCs w:val="22"/>
              </w:rPr>
              <w:instrText xml:space="preserve"> FORMTEXT </w:instrText>
            </w:r>
            <w:r w:rsidRPr="00830046">
              <w:rPr>
                <w:rFonts w:ascii="Garamond" w:hAnsi="Garamond"/>
                <w:bCs/>
                <w:iCs/>
                <w:szCs w:val="22"/>
              </w:rPr>
            </w:r>
            <w:r w:rsidRPr="00830046">
              <w:rPr>
                <w:rFonts w:ascii="Garamond" w:hAnsi="Garamond"/>
                <w:bCs/>
                <w:iCs/>
                <w:szCs w:val="22"/>
              </w:rPr>
              <w:fldChar w:fldCharType="separate"/>
            </w:r>
            <w:r w:rsidRPr="007F773D">
              <w:rPr>
                <w:rFonts w:ascii="Garamond" w:hAnsi="Garamond"/>
                <w:bCs/>
                <w:iCs/>
              </w:rPr>
              <w:t> </w:t>
            </w:r>
            <w:r w:rsidRPr="007F773D">
              <w:rPr>
                <w:rFonts w:ascii="Garamond" w:hAnsi="Garamond"/>
                <w:bCs/>
                <w:iCs/>
              </w:rPr>
              <w:t> </w:t>
            </w:r>
            <w:r w:rsidRPr="007F773D">
              <w:rPr>
                <w:rFonts w:ascii="Garamond" w:hAnsi="Garamond"/>
                <w:bCs/>
                <w:iCs/>
              </w:rPr>
              <w:t> </w:t>
            </w:r>
            <w:r w:rsidRPr="007F773D">
              <w:rPr>
                <w:rFonts w:ascii="Garamond" w:hAnsi="Garamond"/>
                <w:bCs/>
                <w:iCs/>
              </w:rPr>
              <w:t> </w:t>
            </w:r>
            <w:r w:rsidRPr="007F773D">
              <w:rPr>
                <w:rFonts w:ascii="Garamond" w:hAnsi="Garamond"/>
                <w:bCs/>
                <w:iCs/>
              </w:rPr>
              <w:t> </w:t>
            </w:r>
            <w:r w:rsidRPr="00830046">
              <w:rPr>
                <w:rFonts w:ascii="Garamond" w:hAnsi="Garamond"/>
                <w:bCs/>
                <w:iCs/>
                <w:szCs w:val="22"/>
              </w:rPr>
              <w:fldChar w:fldCharType="end"/>
            </w:r>
          </w:p>
          <w:p w14:paraId="144C2D91" w14:textId="77777777" w:rsidR="009E55E0" w:rsidRPr="00830046" w:rsidRDefault="009E55E0" w:rsidP="009E55E0">
            <w:pPr>
              <w:pStyle w:val="ListParagraph"/>
              <w:ind w:left="360"/>
              <w:rPr>
                <w:szCs w:val="22"/>
              </w:rPr>
            </w:pPr>
          </w:p>
          <w:p w14:paraId="113DE793" w14:textId="44BF570A" w:rsidR="00986A22" w:rsidRPr="00830046" w:rsidRDefault="00625AC2" w:rsidP="007F773D">
            <w:pPr>
              <w:pStyle w:val="ListParagraph"/>
              <w:numPr>
                <w:ilvl w:val="0"/>
                <w:numId w:val="15"/>
              </w:numPr>
              <w:spacing w:before="40" w:after="40"/>
              <w:contextualSpacing w:val="0"/>
              <w:rPr>
                <w:szCs w:val="22"/>
              </w:rPr>
            </w:pPr>
            <w:r w:rsidRPr="00830046">
              <w:rPr>
                <w:szCs w:val="22"/>
              </w:rPr>
              <w:t>Are all</w:t>
            </w:r>
            <w:r w:rsidR="004411C1" w:rsidRPr="00830046">
              <w:rPr>
                <w:szCs w:val="22"/>
              </w:rPr>
              <w:t xml:space="preserve"> nonorganic seeds </w:t>
            </w:r>
            <w:r w:rsidR="00584B9E" w:rsidRPr="00830046">
              <w:rPr>
                <w:szCs w:val="22"/>
              </w:rPr>
              <w:t xml:space="preserve">untreated and </w:t>
            </w:r>
            <w:r w:rsidR="009F260D" w:rsidRPr="00830046">
              <w:rPr>
                <w:szCs w:val="22"/>
              </w:rPr>
              <w:t>non-GMO</w:t>
            </w:r>
            <w:r w:rsidR="00584B9E" w:rsidRPr="00830046">
              <w:rPr>
                <w:szCs w:val="22"/>
              </w:rPr>
              <w:t xml:space="preserve">?   </w:t>
            </w:r>
            <w:r w:rsidR="008C3D8E" w:rsidRPr="00830046">
              <w:rPr>
                <w:szCs w:val="22"/>
              </w:rPr>
              <w:fldChar w:fldCharType="begin">
                <w:ffData>
                  <w:name w:val="Check7"/>
                  <w:enabled/>
                  <w:calcOnExit w:val="0"/>
                  <w:checkBox>
                    <w:sizeAuto/>
                    <w:default w:val="0"/>
                  </w:checkBox>
                </w:ffData>
              </w:fldChar>
            </w:r>
            <w:r w:rsidR="00584B9E" w:rsidRPr="00830046">
              <w:rPr>
                <w:szCs w:val="22"/>
              </w:rPr>
              <w:instrText xml:space="preserve"> FORMCHECKBOX </w:instrText>
            </w:r>
            <w:r w:rsidR="006C1A8D">
              <w:rPr>
                <w:szCs w:val="22"/>
              </w:rPr>
            </w:r>
            <w:r w:rsidR="006C1A8D">
              <w:rPr>
                <w:szCs w:val="22"/>
              </w:rPr>
              <w:fldChar w:fldCharType="separate"/>
            </w:r>
            <w:r w:rsidR="008C3D8E" w:rsidRPr="00830046">
              <w:rPr>
                <w:szCs w:val="22"/>
              </w:rPr>
              <w:fldChar w:fldCharType="end"/>
            </w:r>
            <w:r w:rsidR="00584B9E" w:rsidRPr="00830046">
              <w:rPr>
                <w:szCs w:val="22"/>
              </w:rPr>
              <w:t xml:space="preserve"> Yes   </w:t>
            </w:r>
            <w:r w:rsidR="008C3D8E" w:rsidRPr="00830046">
              <w:rPr>
                <w:szCs w:val="22"/>
              </w:rPr>
              <w:fldChar w:fldCharType="begin">
                <w:ffData>
                  <w:name w:val="Check8"/>
                  <w:enabled/>
                  <w:calcOnExit w:val="0"/>
                  <w:checkBox>
                    <w:sizeAuto/>
                    <w:default w:val="0"/>
                  </w:checkBox>
                </w:ffData>
              </w:fldChar>
            </w:r>
            <w:r w:rsidR="00584B9E" w:rsidRPr="00830046">
              <w:rPr>
                <w:szCs w:val="22"/>
              </w:rPr>
              <w:instrText xml:space="preserve"> FORMCHECKBOX </w:instrText>
            </w:r>
            <w:r w:rsidR="006C1A8D">
              <w:rPr>
                <w:szCs w:val="22"/>
              </w:rPr>
            </w:r>
            <w:r w:rsidR="006C1A8D">
              <w:rPr>
                <w:szCs w:val="22"/>
              </w:rPr>
              <w:fldChar w:fldCharType="separate"/>
            </w:r>
            <w:r w:rsidR="008C3D8E" w:rsidRPr="00830046">
              <w:rPr>
                <w:szCs w:val="22"/>
              </w:rPr>
              <w:fldChar w:fldCharType="end"/>
            </w:r>
            <w:r w:rsidR="00986A22" w:rsidRPr="00830046">
              <w:rPr>
                <w:szCs w:val="22"/>
              </w:rPr>
              <w:t xml:space="preserve"> No   </w:t>
            </w:r>
            <w:r w:rsidR="00017C3C" w:rsidRPr="00830046">
              <w:rPr>
                <w:szCs w:val="22"/>
              </w:rPr>
              <w:fldChar w:fldCharType="begin">
                <w:ffData>
                  <w:name w:val="Check8"/>
                  <w:enabled/>
                  <w:calcOnExit w:val="0"/>
                  <w:checkBox>
                    <w:sizeAuto/>
                    <w:default w:val="0"/>
                  </w:checkBox>
                </w:ffData>
              </w:fldChar>
            </w:r>
            <w:r w:rsidR="00017C3C" w:rsidRPr="00830046">
              <w:rPr>
                <w:szCs w:val="22"/>
              </w:rPr>
              <w:instrText xml:space="preserve"> FORMCHECKBOX </w:instrText>
            </w:r>
            <w:r w:rsidR="006C1A8D">
              <w:rPr>
                <w:szCs w:val="22"/>
              </w:rPr>
            </w:r>
            <w:r w:rsidR="006C1A8D">
              <w:rPr>
                <w:szCs w:val="22"/>
              </w:rPr>
              <w:fldChar w:fldCharType="separate"/>
            </w:r>
            <w:r w:rsidR="00017C3C" w:rsidRPr="00830046">
              <w:rPr>
                <w:szCs w:val="22"/>
              </w:rPr>
              <w:fldChar w:fldCharType="end"/>
            </w:r>
            <w:r w:rsidR="00017C3C" w:rsidRPr="00830046">
              <w:rPr>
                <w:szCs w:val="22"/>
              </w:rPr>
              <w:t xml:space="preserve"> N/A</w:t>
            </w:r>
          </w:p>
          <w:p w14:paraId="5310A1BA" w14:textId="4C19443C" w:rsidR="009E55E0" w:rsidRPr="00830046" w:rsidRDefault="009E55E0" w:rsidP="007F773D">
            <w:pPr>
              <w:pStyle w:val="ListParagraph"/>
              <w:numPr>
                <w:ilvl w:val="0"/>
                <w:numId w:val="15"/>
              </w:numPr>
              <w:spacing w:before="80" w:after="40"/>
              <w:contextualSpacing w:val="0"/>
              <w:rPr>
                <w:szCs w:val="22"/>
              </w:rPr>
            </w:pPr>
            <w:r w:rsidRPr="00830046">
              <w:rPr>
                <w:szCs w:val="22"/>
              </w:rPr>
              <w:t>If you produce organic sprouts, are all seeds used in sprout production certified organic?</w:t>
            </w:r>
            <w:r w:rsidR="00CC7596" w:rsidRPr="00830046">
              <w:rPr>
                <w:szCs w:val="22"/>
              </w:rPr>
              <w:t xml:space="preserve">  </w:t>
            </w:r>
            <w:r w:rsidRPr="00830046">
              <w:rPr>
                <w:szCs w:val="22"/>
              </w:rPr>
              <w:t xml:space="preserve"> </w:t>
            </w:r>
            <w:r w:rsidRPr="00830046">
              <w:rPr>
                <w:szCs w:val="22"/>
              </w:rPr>
              <w:fldChar w:fldCharType="begin">
                <w:ffData>
                  <w:name w:val="Check7"/>
                  <w:enabled/>
                  <w:calcOnExit w:val="0"/>
                  <w:checkBox>
                    <w:sizeAuto/>
                    <w:default w:val="0"/>
                  </w:checkBox>
                </w:ffData>
              </w:fldChar>
            </w:r>
            <w:r w:rsidRPr="00830046">
              <w:rPr>
                <w:szCs w:val="22"/>
              </w:rPr>
              <w:instrText xml:space="preserve"> FORMCHECKBOX </w:instrText>
            </w:r>
            <w:r w:rsidR="006C1A8D">
              <w:rPr>
                <w:szCs w:val="22"/>
              </w:rPr>
            </w:r>
            <w:r w:rsidR="006C1A8D">
              <w:rPr>
                <w:szCs w:val="22"/>
              </w:rPr>
              <w:fldChar w:fldCharType="separate"/>
            </w:r>
            <w:r w:rsidRPr="00830046">
              <w:rPr>
                <w:szCs w:val="22"/>
              </w:rPr>
              <w:fldChar w:fldCharType="end"/>
            </w:r>
            <w:r w:rsidRPr="00830046">
              <w:rPr>
                <w:szCs w:val="22"/>
              </w:rPr>
              <w:t xml:space="preserve"> Yes </w:t>
            </w:r>
            <w:r w:rsidR="00CC7596" w:rsidRPr="00830046">
              <w:rPr>
                <w:szCs w:val="22"/>
              </w:rPr>
              <w:t xml:space="preserve"> </w:t>
            </w:r>
            <w:r w:rsidRPr="00830046">
              <w:rPr>
                <w:szCs w:val="22"/>
              </w:rPr>
              <w:t xml:space="preserve"> </w:t>
            </w:r>
            <w:r w:rsidRPr="00830046">
              <w:rPr>
                <w:szCs w:val="22"/>
              </w:rPr>
              <w:fldChar w:fldCharType="begin">
                <w:ffData>
                  <w:name w:val="Check8"/>
                  <w:enabled/>
                  <w:calcOnExit w:val="0"/>
                  <w:checkBox>
                    <w:sizeAuto/>
                    <w:default w:val="0"/>
                  </w:checkBox>
                </w:ffData>
              </w:fldChar>
            </w:r>
            <w:r w:rsidRPr="00830046">
              <w:rPr>
                <w:szCs w:val="22"/>
              </w:rPr>
              <w:instrText xml:space="preserve"> FORMCHECKBOX </w:instrText>
            </w:r>
            <w:r w:rsidR="006C1A8D">
              <w:rPr>
                <w:szCs w:val="22"/>
              </w:rPr>
            </w:r>
            <w:r w:rsidR="006C1A8D">
              <w:rPr>
                <w:szCs w:val="22"/>
              </w:rPr>
              <w:fldChar w:fldCharType="separate"/>
            </w:r>
            <w:r w:rsidRPr="00830046">
              <w:rPr>
                <w:szCs w:val="22"/>
              </w:rPr>
              <w:fldChar w:fldCharType="end"/>
            </w:r>
            <w:r w:rsidRPr="00830046">
              <w:rPr>
                <w:szCs w:val="22"/>
              </w:rPr>
              <w:t xml:space="preserve"> No</w:t>
            </w:r>
            <w:r w:rsidR="00CC7596" w:rsidRPr="00830046">
              <w:rPr>
                <w:szCs w:val="22"/>
              </w:rPr>
              <w:t xml:space="preserve"> </w:t>
            </w:r>
            <w:r w:rsidRPr="00830046">
              <w:rPr>
                <w:szCs w:val="22"/>
              </w:rPr>
              <w:t xml:space="preserve">  </w:t>
            </w:r>
            <w:r w:rsidRPr="00830046">
              <w:rPr>
                <w:szCs w:val="22"/>
              </w:rPr>
              <w:fldChar w:fldCharType="begin">
                <w:ffData>
                  <w:name w:val="Check8"/>
                  <w:enabled/>
                  <w:calcOnExit w:val="0"/>
                  <w:checkBox>
                    <w:sizeAuto/>
                    <w:default w:val="0"/>
                  </w:checkBox>
                </w:ffData>
              </w:fldChar>
            </w:r>
            <w:r w:rsidRPr="00830046">
              <w:rPr>
                <w:szCs w:val="22"/>
              </w:rPr>
              <w:instrText xml:space="preserve"> FORMCHECKBOX </w:instrText>
            </w:r>
            <w:r w:rsidR="006C1A8D">
              <w:rPr>
                <w:szCs w:val="22"/>
              </w:rPr>
            </w:r>
            <w:r w:rsidR="006C1A8D">
              <w:rPr>
                <w:szCs w:val="22"/>
              </w:rPr>
              <w:fldChar w:fldCharType="separate"/>
            </w:r>
            <w:r w:rsidRPr="00830046">
              <w:rPr>
                <w:szCs w:val="22"/>
              </w:rPr>
              <w:fldChar w:fldCharType="end"/>
            </w:r>
            <w:r w:rsidRPr="00830046">
              <w:rPr>
                <w:szCs w:val="22"/>
              </w:rPr>
              <w:t xml:space="preserve"> N/A</w:t>
            </w:r>
          </w:p>
          <w:p w14:paraId="113DE796" w14:textId="11D20B9A" w:rsidR="00017C3C" w:rsidRPr="00830046" w:rsidRDefault="00FD34D2" w:rsidP="007F773D">
            <w:pPr>
              <w:pStyle w:val="ListParagraph"/>
              <w:numPr>
                <w:ilvl w:val="0"/>
                <w:numId w:val="15"/>
              </w:numPr>
              <w:spacing w:before="80"/>
              <w:contextualSpacing w:val="0"/>
              <w:rPr>
                <w:szCs w:val="22"/>
              </w:rPr>
            </w:pPr>
            <w:r w:rsidRPr="00830046">
              <w:rPr>
                <w:szCs w:val="22"/>
              </w:rPr>
              <w:t>Do you grow any crops under contract (seedlings/transplants or crops)</w:t>
            </w:r>
            <w:r w:rsidR="00CC7596" w:rsidRPr="00830046">
              <w:rPr>
                <w:szCs w:val="22"/>
              </w:rPr>
              <w:t xml:space="preserve">? </w:t>
            </w:r>
            <w:r w:rsidRPr="00830046">
              <w:rPr>
                <w:szCs w:val="22"/>
              </w:rPr>
              <w:t xml:space="preserve">  </w:t>
            </w:r>
            <w:r w:rsidRPr="00830046">
              <w:rPr>
                <w:szCs w:val="22"/>
              </w:rPr>
              <w:fldChar w:fldCharType="begin">
                <w:ffData>
                  <w:name w:val="Check7"/>
                  <w:enabled/>
                  <w:calcOnExit w:val="0"/>
                  <w:checkBox>
                    <w:sizeAuto/>
                    <w:default w:val="0"/>
                  </w:checkBox>
                </w:ffData>
              </w:fldChar>
            </w:r>
            <w:r w:rsidRPr="00830046">
              <w:rPr>
                <w:szCs w:val="22"/>
              </w:rPr>
              <w:instrText xml:space="preserve"> FORMCHECKBOX </w:instrText>
            </w:r>
            <w:r w:rsidR="006C1A8D">
              <w:rPr>
                <w:szCs w:val="22"/>
              </w:rPr>
            </w:r>
            <w:r w:rsidR="006C1A8D">
              <w:rPr>
                <w:szCs w:val="22"/>
              </w:rPr>
              <w:fldChar w:fldCharType="separate"/>
            </w:r>
            <w:r w:rsidRPr="00830046">
              <w:rPr>
                <w:szCs w:val="22"/>
              </w:rPr>
              <w:fldChar w:fldCharType="end"/>
            </w:r>
            <w:r w:rsidRPr="00830046">
              <w:rPr>
                <w:szCs w:val="22"/>
              </w:rPr>
              <w:t xml:space="preserve"> Yes   </w:t>
            </w:r>
            <w:r w:rsidRPr="00830046">
              <w:rPr>
                <w:szCs w:val="22"/>
              </w:rPr>
              <w:fldChar w:fldCharType="begin">
                <w:ffData>
                  <w:name w:val="Check8"/>
                  <w:enabled/>
                  <w:calcOnExit w:val="0"/>
                  <w:checkBox>
                    <w:sizeAuto/>
                    <w:default w:val="0"/>
                  </w:checkBox>
                </w:ffData>
              </w:fldChar>
            </w:r>
            <w:r w:rsidRPr="00830046">
              <w:rPr>
                <w:szCs w:val="22"/>
              </w:rPr>
              <w:instrText xml:space="preserve"> FORMCHECKBOX </w:instrText>
            </w:r>
            <w:r w:rsidR="006C1A8D">
              <w:rPr>
                <w:szCs w:val="22"/>
              </w:rPr>
            </w:r>
            <w:r w:rsidR="006C1A8D">
              <w:rPr>
                <w:szCs w:val="22"/>
              </w:rPr>
              <w:fldChar w:fldCharType="separate"/>
            </w:r>
            <w:r w:rsidRPr="00830046">
              <w:rPr>
                <w:szCs w:val="22"/>
              </w:rPr>
              <w:fldChar w:fldCharType="end"/>
            </w:r>
            <w:r w:rsidRPr="00830046">
              <w:rPr>
                <w:szCs w:val="22"/>
              </w:rPr>
              <w:t xml:space="preserve"> No</w:t>
            </w:r>
          </w:p>
          <w:p w14:paraId="56520772" w14:textId="0F2DE6B0" w:rsidR="00FD34D2" w:rsidRPr="00830046" w:rsidRDefault="00FD34D2" w:rsidP="007F773D">
            <w:pPr>
              <w:pStyle w:val="ListParagraph"/>
              <w:numPr>
                <w:ilvl w:val="1"/>
                <w:numId w:val="15"/>
              </w:numPr>
              <w:ind w:left="720"/>
              <w:contextualSpacing w:val="0"/>
              <w:rPr>
                <w:szCs w:val="22"/>
              </w:rPr>
            </w:pPr>
            <w:r w:rsidRPr="00830046">
              <w:rPr>
                <w:szCs w:val="22"/>
              </w:rPr>
              <w:t xml:space="preserve">If yes, who is responsible for sourcing the seeds? </w:t>
            </w:r>
            <w:r w:rsidR="00CC7596" w:rsidRPr="00830046">
              <w:rPr>
                <w:szCs w:val="22"/>
              </w:rPr>
              <w:t xml:space="preserve"> </w:t>
            </w:r>
            <w:r w:rsidRPr="00830046">
              <w:rPr>
                <w:szCs w:val="22"/>
              </w:rPr>
              <w:t xml:space="preserve"> </w:t>
            </w:r>
            <w:r w:rsidRPr="00830046">
              <w:rPr>
                <w:szCs w:val="22"/>
              </w:rPr>
              <w:fldChar w:fldCharType="begin">
                <w:ffData>
                  <w:name w:val="Check7"/>
                  <w:enabled/>
                  <w:calcOnExit w:val="0"/>
                  <w:checkBox>
                    <w:sizeAuto/>
                    <w:default w:val="0"/>
                  </w:checkBox>
                </w:ffData>
              </w:fldChar>
            </w:r>
            <w:r w:rsidRPr="00830046">
              <w:rPr>
                <w:szCs w:val="22"/>
              </w:rPr>
              <w:instrText xml:space="preserve"> FORMCHECKBOX </w:instrText>
            </w:r>
            <w:r w:rsidR="006C1A8D">
              <w:rPr>
                <w:szCs w:val="22"/>
              </w:rPr>
            </w:r>
            <w:r w:rsidR="006C1A8D">
              <w:rPr>
                <w:szCs w:val="22"/>
              </w:rPr>
              <w:fldChar w:fldCharType="separate"/>
            </w:r>
            <w:r w:rsidRPr="00830046">
              <w:rPr>
                <w:szCs w:val="22"/>
              </w:rPr>
              <w:fldChar w:fldCharType="end"/>
            </w:r>
            <w:r w:rsidRPr="00830046">
              <w:rPr>
                <w:szCs w:val="22"/>
              </w:rPr>
              <w:t xml:space="preserve"> </w:t>
            </w:r>
            <w:r w:rsidR="00830046" w:rsidRPr="00830046">
              <w:rPr>
                <w:szCs w:val="22"/>
              </w:rPr>
              <w:t>s</w:t>
            </w:r>
            <w:r w:rsidRPr="00830046">
              <w:rPr>
                <w:szCs w:val="22"/>
              </w:rPr>
              <w:t xml:space="preserve">elf </w:t>
            </w:r>
            <w:r w:rsidR="00CC7596" w:rsidRPr="00830046">
              <w:rPr>
                <w:szCs w:val="22"/>
              </w:rPr>
              <w:t xml:space="preserve"> </w:t>
            </w:r>
            <w:r w:rsidRPr="00830046">
              <w:rPr>
                <w:szCs w:val="22"/>
              </w:rPr>
              <w:t xml:space="preserve"> </w:t>
            </w:r>
            <w:r w:rsidRPr="00830046">
              <w:rPr>
                <w:szCs w:val="22"/>
              </w:rPr>
              <w:fldChar w:fldCharType="begin">
                <w:ffData>
                  <w:name w:val="Check7"/>
                  <w:enabled/>
                  <w:calcOnExit w:val="0"/>
                  <w:checkBox>
                    <w:sizeAuto/>
                    <w:default w:val="0"/>
                  </w:checkBox>
                </w:ffData>
              </w:fldChar>
            </w:r>
            <w:r w:rsidRPr="00830046">
              <w:rPr>
                <w:szCs w:val="22"/>
              </w:rPr>
              <w:instrText xml:space="preserve"> FORMCHECKBOX </w:instrText>
            </w:r>
            <w:r w:rsidR="006C1A8D">
              <w:rPr>
                <w:szCs w:val="22"/>
              </w:rPr>
            </w:r>
            <w:r w:rsidR="006C1A8D">
              <w:rPr>
                <w:szCs w:val="22"/>
              </w:rPr>
              <w:fldChar w:fldCharType="separate"/>
            </w:r>
            <w:r w:rsidRPr="00830046">
              <w:rPr>
                <w:szCs w:val="22"/>
              </w:rPr>
              <w:fldChar w:fldCharType="end"/>
            </w:r>
            <w:r w:rsidRPr="00830046">
              <w:rPr>
                <w:szCs w:val="22"/>
              </w:rPr>
              <w:t xml:space="preserve"> </w:t>
            </w:r>
            <w:r w:rsidR="00830046" w:rsidRPr="00830046">
              <w:rPr>
                <w:szCs w:val="22"/>
              </w:rPr>
              <w:t>b</w:t>
            </w:r>
            <w:r w:rsidRPr="00830046">
              <w:rPr>
                <w:szCs w:val="22"/>
              </w:rPr>
              <w:t>uyer</w:t>
            </w:r>
          </w:p>
          <w:p w14:paraId="635CF46C" w14:textId="15222B8E" w:rsidR="00CC7596" w:rsidRPr="00830046" w:rsidRDefault="00FD34D2" w:rsidP="007F773D">
            <w:pPr>
              <w:pStyle w:val="ListParagraph"/>
              <w:numPr>
                <w:ilvl w:val="1"/>
                <w:numId w:val="15"/>
              </w:numPr>
              <w:ind w:left="720"/>
              <w:contextualSpacing w:val="0"/>
              <w:rPr>
                <w:szCs w:val="22"/>
              </w:rPr>
            </w:pPr>
            <w:r w:rsidRPr="00830046">
              <w:rPr>
                <w:szCs w:val="22"/>
              </w:rPr>
              <w:t xml:space="preserve">Does buyer determine variety? </w:t>
            </w:r>
            <w:r w:rsidR="00CC7596" w:rsidRPr="00830046">
              <w:rPr>
                <w:szCs w:val="22"/>
              </w:rPr>
              <w:t xml:space="preserve">  </w:t>
            </w:r>
            <w:r w:rsidRPr="00830046">
              <w:rPr>
                <w:szCs w:val="22"/>
              </w:rPr>
              <w:fldChar w:fldCharType="begin">
                <w:ffData>
                  <w:name w:val="Check7"/>
                  <w:enabled/>
                  <w:calcOnExit w:val="0"/>
                  <w:checkBox>
                    <w:sizeAuto/>
                    <w:default w:val="0"/>
                  </w:checkBox>
                </w:ffData>
              </w:fldChar>
            </w:r>
            <w:r w:rsidRPr="00830046">
              <w:rPr>
                <w:szCs w:val="22"/>
              </w:rPr>
              <w:instrText xml:space="preserve"> FORMCHECKBOX </w:instrText>
            </w:r>
            <w:r w:rsidR="006C1A8D">
              <w:rPr>
                <w:szCs w:val="22"/>
              </w:rPr>
            </w:r>
            <w:r w:rsidR="006C1A8D">
              <w:rPr>
                <w:szCs w:val="22"/>
              </w:rPr>
              <w:fldChar w:fldCharType="separate"/>
            </w:r>
            <w:r w:rsidRPr="00830046">
              <w:rPr>
                <w:szCs w:val="22"/>
              </w:rPr>
              <w:fldChar w:fldCharType="end"/>
            </w:r>
            <w:r w:rsidRPr="00830046">
              <w:rPr>
                <w:szCs w:val="22"/>
              </w:rPr>
              <w:t xml:space="preserve"> Yes   </w:t>
            </w:r>
            <w:r w:rsidRPr="00830046">
              <w:rPr>
                <w:szCs w:val="22"/>
              </w:rPr>
              <w:fldChar w:fldCharType="begin">
                <w:ffData>
                  <w:name w:val="Check8"/>
                  <w:enabled/>
                  <w:calcOnExit w:val="0"/>
                  <w:checkBox>
                    <w:sizeAuto/>
                    <w:default w:val="0"/>
                  </w:checkBox>
                </w:ffData>
              </w:fldChar>
            </w:r>
            <w:r w:rsidRPr="00830046">
              <w:rPr>
                <w:szCs w:val="22"/>
              </w:rPr>
              <w:instrText xml:space="preserve"> FORMCHECKBOX </w:instrText>
            </w:r>
            <w:r w:rsidR="006C1A8D">
              <w:rPr>
                <w:szCs w:val="22"/>
              </w:rPr>
            </w:r>
            <w:r w:rsidR="006C1A8D">
              <w:rPr>
                <w:szCs w:val="22"/>
              </w:rPr>
              <w:fldChar w:fldCharType="separate"/>
            </w:r>
            <w:r w:rsidRPr="00830046">
              <w:rPr>
                <w:szCs w:val="22"/>
              </w:rPr>
              <w:fldChar w:fldCharType="end"/>
            </w:r>
            <w:r w:rsidRPr="00830046">
              <w:rPr>
                <w:szCs w:val="22"/>
              </w:rPr>
              <w:t xml:space="preserve"> No</w:t>
            </w:r>
          </w:p>
          <w:p w14:paraId="1590D3C4" w14:textId="5AAE1232" w:rsidR="00CC7596" w:rsidRPr="00830046" w:rsidRDefault="00B32643" w:rsidP="007F773D">
            <w:pPr>
              <w:pStyle w:val="ListParagraph"/>
              <w:numPr>
                <w:ilvl w:val="0"/>
                <w:numId w:val="15"/>
              </w:numPr>
              <w:spacing w:before="80"/>
              <w:contextualSpacing w:val="0"/>
              <w:rPr>
                <w:szCs w:val="22"/>
              </w:rPr>
            </w:pPr>
            <w:r w:rsidRPr="00830046">
              <w:rPr>
                <w:szCs w:val="22"/>
              </w:rPr>
              <w:t>Do you use any seeds that are coated with an inoculant, pellet coating</w:t>
            </w:r>
            <w:r w:rsidR="00192066" w:rsidRPr="00830046">
              <w:rPr>
                <w:szCs w:val="22"/>
              </w:rPr>
              <w:t>,</w:t>
            </w:r>
            <w:r w:rsidRPr="00830046">
              <w:rPr>
                <w:szCs w:val="22"/>
              </w:rPr>
              <w:t xml:space="preserve"> or lubricant?</w:t>
            </w:r>
            <w:r w:rsidR="00CC7596" w:rsidRPr="00830046">
              <w:rPr>
                <w:szCs w:val="22"/>
              </w:rPr>
              <w:t xml:space="preserve">  </w:t>
            </w:r>
            <w:r w:rsidRPr="00830046">
              <w:rPr>
                <w:szCs w:val="22"/>
              </w:rPr>
              <w:t xml:space="preserve"> </w:t>
            </w:r>
            <w:r w:rsidRPr="00830046">
              <w:rPr>
                <w:szCs w:val="22"/>
              </w:rPr>
              <w:fldChar w:fldCharType="begin">
                <w:ffData>
                  <w:name w:val="Check7"/>
                  <w:enabled/>
                  <w:calcOnExit w:val="0"/>
                  <w:checkBox>
                    <w:sizeAuto/>
                    <w:default w:val="0"/>
                  </w:checkBox>
                </w:ffData>
              </w:fldChar>
            </w:r>
            <w:r w:rsidRPr="00830046">
              <w:rPr>
                <w:szCs w:val="22"/>
              </w:rPr>
              <w:instrText xml:space="preserve"> FORMCHECKBOX </w:instrText>
            </w:r>
            <w:r w:rsidR="006C1A8D">
              <w:rPr>
                <w:szCs w:val="22"/>
              </w:rPr>
            </w:r>
            <w:r w:rsidR="006C1A8D">
              <w:rPr>
                <w:szCs w:val="22"/>
              </w:rPr>
              <w:fldChar w:fldCharType="separate"/>
            </w:r>
            <w:r w:rsidRPr="00830046">
              <w:rPr>
                <w:szCs w:val="22"/>
              </w:rPr>
              <w:fldChar w:fldCharType="end"/>
            </w:r>
            <w:r w:rsidRPr="00830046">
              <w:rPr>
                <w:szCs w:val="22"/>
              </w:rPr>
              <w:t xml:space="preserve">  Yes   </w:t>
            </w:r>
            <w:r w:rsidRPr="00830046">
              <w:rPr>
                <w:szCs w:val="22"/>
              </w:rPr>
              <w:fldChar w:fldCharType="begin">
                <w:ffData>
                  <w:name w:val="Check8"/>
                  <w:enabled/>
                  <w:calcOnExit w:val="0"/>
                  <w:checkBox>
                    <w:sizeAuto/>
                    <w:default w:val="0"/>
                  </w:checkBox>
                </w:ffData>
              </w:fldChar>
            </w:r>
            <w:r w:rsidRPr="00830046">
              <w:rPr>
                <w:szCs w:val="22"/>
              </w:rPr>
              <w:instrText xml:space="preserve"> FORMCHECKBOX </w:instrText>
            </w:r>
            <w:r w:rsidR="006C1A8D">
              <w:rPr>
                <w:szCs w:val="22"/>
              </w:rPr>
            </w:r>
            <w:r w:rsidR="006C1A8D">
              <w:rPr>
                <w:szCs w:val="22"/>
              </w:rPr>
              <w:fldChar w:fldCharType="separate"/>
            </w:r>
            <w:r w:rsidRPr="00830046">
              <w:rPr>
                <w:szCs w:val="22"/>
              </w:rPr>
              <w:fldChar w:fldCharType="end"/>
            </w:r>
            <w:r w:rsidRPr="00830046">
              <w:rPr>
                <w:szCs w:val="22"/>
              </w:rPr>
              <w:t xml:space="preserve">  No</w:t>
            </w:r>
          </w:p>
          <w:p w14:paraId="113DE798" w14:textId="107492F8" w:rsidR="00B32643" w:rsidRPr="00830046" w:rsidRDefault="00B32643" w:rsidP="007F773D">
            <w:pPr>
              <w:pStyle w:val="ListParagraph"/>
              <w:numPr>
                <w:ilvl w:val="1"/>
                <w:numId w:val="15"/>
              </w:numPr>
              <w:spacing w:after="40"/>
              <w:ind w:left="720"/>
              <w:contextualSpacing w:val="0"/>
              <w:rPr>
                <w:szCs w:val="22"/>
              </w:rPr>
            </w:pPr>
            <w:r w:rsidRPr="00830046">
              <w:rPr>
                <w:szCs w:val="22"/>
              </w:rPr>
              <w:t xml:space="preserve">If yes, list coating material in </w:t>
            </w:r>
            <w:r w:rsidR="000E04E8" w:rsidRPr="007F773D">
              <w:rPr>
                <w:b/>
                <w:bCs/>
                <w:szCs w:val="22"/>
              </w:rPr>
              <w:t xml:space="preserve">OGP </w:t>
            </w:r>
            <w:r w:rsidR="00732338">
              <w:rPr>
                <w:b/>
                <w:bCs/>
                <w:szCs w:val="22"/>
              </w:rPr>
              <w:t>9</w:t>
            </w:r>
            <w:r w:rsidR="000E04E8" w:rsidRPr="007F773D">
              <w:rPr>
                <w:b/>
                <w:bCs/>
                <w:szCs w:val="22"/>
              </w:rPr>
              <w:t>: Inputs</w:t>
            </w:r>
            <w:r w:rsidR="005D2693" w:rsidRPr="00830046">
              <w:rPr>
                <w:szCs w:val="22"/>
              </w:rPr>
              <w:t xml:space="preserve">, </w:t>
            </w:r>
            <w:r w:rsidR="005D2693" w:rsidRPr="00830046">
              <w:t>or attach documentation that coating is part of certified organic seed.</w:t>
            </w:r>
            <w:r w:rsidR="00732338">
              <w:t xml:space="preserve"> </w:t>
            </w:r>
            <w:r w:rsidR="00732338">
              <w:br/>
            </w:r>
            <w:r w:rsidR="00732338" w:rsidRPr="00830046">
              <w:rPr>
                <w:szCs w:val="22"/>
              </w:rPr>
              <w:fldChar w:fldCharType="begin">
                <w:ffData>
                  <w:name w:val="Check7"/>
                  <w:enabled/>
                  <w:calcOnExit w:val="0"/>
                  <w:checkBox>
                    <w:sizeAuto/>
                    <w:default w:val="0"/>
                  </w:checkBox>
                </w:ffData>
              </w:fldChar>
            </w:r>
            <w:r w:rsidR="00732338" w:rsidRPr="00830046">
              <w:rPr>
                <w:szCs w:val="22"/>
              </w:rPr>
              <w:instrText xml:space="preserve"> FORMCHECKBOX </w:instrText>
            </w:r>
            <w:r w:rsidR="006C1A8D">
              <w:rPr>
                <w:szCs w:val="22"/>
              </w:rPr>
            </w:r>
            <w:r w:rsidR="006C1A8D">
              <w:rPr>
                <w:szCs w:val="22"/>
              </w:rPr>
              <w:fldChar w:fldCharType="separate"/>
            </w:r>
            <w:r w:rsidR="00732338" w:rsidRPr="00830046">
              <w:rPr>
                <w:szCs w:val="22"/>
              </w:rPr>
              <w:fldChar w:fldCharType="end"/>
            </w:r>
            <w:r w:rsidR="00732338" w:rsidRPr="00830046">
              <w:rPr>
                <w:szCs w:val="22"/>
              </w:rPr>
              <w:t xml:space="preserve"> </w:t>
            </w:r>
            <w:r w:rsidR="00732338" w:rsidRPr="00BA23FD">
              <w:rPr>
                <w:b/>
                <w:bCs/>
                <w:szCs w:val="22"/>
              </w:rPr>
              <w:t>Attach</w:t>
            </w:r>
            <w:r w:rsidR="00732338">
              <w:rPr>
                <w:b/>
                <w:bCs/>
                <w:szCs w:val="22"/>
              </w:rPr>
              <w:t>ed</w:t>
            </w:r>
          </w:p>
          <w:p w14:paraId="503E51B2" w14:textId="72639F2A" w:rsidR="00C7605D" w:rsidRPr="009D7887" w:rsidRDefault="00584B9E" w:rsidP="007F773D">
            <w:pPr>
              <w:pStyle w:val="ListParagraph"/>
              <w:numPr>
                <w:ilvl w:val="0"/>
                <w:numId w:val="15"/>
              </w:numPr>
              <w:spacing w:before="80"/>
              <w:contextualSpacing w:val="0"/>
              <w:rPr>
                <w:szCs w:val="22"/>
              </w:rPr>
            </w:pPr>
            <w:r w:rsidRPr="00830046">
              <w:rPr>
                <w:szCs w:val="22"/>
              </w:rPr>
              <w:t xml:space="preserve">Do you use any treated seed for which the treatment is required by a state or federal phytosanitary regulation? </w:t>
            </w:r>
            <w:r w:rsidR="009D7887">
              <w:rPr>
                <w:szCs w:val="22"/>
              </w:rPr>
              <w:br/>
            </w:r>
            <w:r w:rsidR="008C3D8E" w:rsidRPr="009D7887">
              <w:rPr>
                <w:szCs w:val="22"/>
              </w:rPr>
              <w:fldChar w:fldCharType="begin">
                <w:ffData>
                  <w:name w:val="Check7"/>
                  <w:enabled/>
                  <w:calcOnExit w:val="0"/>
                  <w:checkBox>
                    <w:sizeAuto/>
                    <w:default w:val="0"/>
                  </w:checkBox>
                </w:ffData>
              </w:fldChar>
            </w:r>
            <w:r w:rsidRPr="009D7887">
              <w:rPr>
                <w:szCs w:val="22"/>
              </w:rPr>
              <w:instrText xml:space="preserve"> FORMCHECKBOX </w:instrText>
            </w:r>
            <w:r w:rsidR="006C1A8D">
              <w:rPr>
                <w:szCs w:val="22"/>
              </w:rPr>
            </w:r>
            <w:r w:rsidR="006C1A8D">
              <w:rPr>
                <w:szCs w:val="22"/>
              </w:rPr>
              <w:fldChar w:fldCharType="separate"/>
            </w:r>
            <w:r w:rsidR="008C3D8E" w:rsidRPr="009D7887">
              <w:rPr>
                <w:szCs w:val="22"/>
              </w:rPr>
              <w:fldChar w:fldCharType="end"/>
            </w:r>
            <w:r w:rsidRPr="009D7887">
              <w:rPr>
                <w:szCs w:val="22"/>
              </w:rPr>
              <w:t xml:space="preserve"> Yes   </w:t>
            </w:r>
            <w:r w:rsidR="008C3D8E" w:rsidRPr="009D7887">
              <w:rPr>
                <w:szCs w:val="22"/>
              </w:rPr>
              <w:fldChar w:fldCharType="begin">
                <w:ffData>
                  <w:name w:val="Check8"/>
                  <w:enabled/>
                  <w:calcOnExit w:val="0"/>
                  <w:checkBox>
                    <w:sizeAuto/>
                    <w:default w:val="0"/>
                  </w:checkBox>
                </w:ffData>
              </w:fldChar>
            </w:r>
            <w:r w:rsidRPr="009D7887">
              <w:rPr>
                <w:szCs w:val="22"/>
              </w:rPr>
              <w:instrText xml:space="preserve"> FORMCHECKBOX </w:instrText>
            </w:r>
            <w:r w:rsidR="006C1A8D">
              <w:rPr>
                <w:szCs w:val="22"/>
              </w:rPr>
            </w:r>
            <w:r w:rsidR="006C1A8D">
              <w:rPr>
                <w:szCs w:val="22"/>
              </w:rPr>
              <w:fldChar w:fldCharType="separate"/>
            </w:r>
            <w:r w:rsidR="008C3D8E" w:rsidRPr="009D7887">
              <w:rPr>
                <w:szCs w:val="22"/>
              </w:rPr>
              <w:fldChar w:fldCharType="end"/>
            </w:r>
            <w:r w:rsidRPr="009D7887">
              <w:rPr>
                <w:szCs w:val="22"/>
              </w:rPr>
              <w:t xml:space="preserve"> No</w:t>
            </w:r>
          </w:p>
          <w:p w14:paraId="113DE79C" w14:textId="72DE0A30" w:rsidR="00986A22" w:rsidRPr="00830046" w:rsidRDefault="00584B9E" w:rsidP="007F773D">
            <w:pPr>
              <w:pStyle w:val="ListParagraph"/>
              <w:numPr>
                <w:ilvl w:val="1"/>
                <w:numId w:val="15"/>
              </w:numPr>
              <w:spacing w:after="40"/>
              <w:ind w:left="720"/>
              <w:contextualSpacing w:val="0"/>
              <w:rPr>
                <w:rStyle w:val="OPModuleTitleChar"/>
                <w:rFonts w:cs="Times New Roman"/>
                <w:b w:val="0"/>
                <w:color w:val="auto"/>
                <w:sz w:val="22"/>
                <w:szCs w:val="22"/>
              </w:rPr>
            </w:pPr>
            <w:r w:rsidRPr="00830046">
              <w:rPr>
                <w:szCs w:val="22"/>
              </w:rPr>
              <w:t xml:space="preserve">If yes, attach a description of the seed and treatment, and a copy of the phytosanitary regulation. </w:t>
            </w:r>
            <w:r w:rsidR="008779EC" w:rsidRPr="00830046">
              <w:rPr>
                <w:szCs w:val="22"/>
              </w:rPr>
              <w:t xml:space="preserve"> </w:t>
            </w:r>
            <w:r w:rsidR="006306C9" w:rsidRPr="00830046">
              <w:rPr>
                <w:szCs w:val="22"/>
              </w:rPr>
              <w:t xml:space="preserve"> </w:t>
            </w:r>
            <w:r w:rsidR="006306C9" w:rsidRPr="00830046">
              <w:rPr>
                <w:szCs w:val="22"/>
              </w:rPr>
              <w:fldChar w:fldCharType="begin">
                <w:ffData>
                  <w:name w:val="Check7"/>
                  <w:enabled/>
                  <w:calcOnExit w:val="0"/>
                  <w:checkBox>
                    <w:sizeAuto/>
                    <w:default w:val="0"/>
                  </w:checkBox>
                </w:ffData>
              </w:fldChar>
            </w:r>
            <w:r w:rsidR="006306C9" w:rsidRPr="00830046">
              <w:rPr>
                <w:szCs w:val="22"/>
              </w:rPr>
              <w:instrText xml:space="preserve"> FORMCHECKBOX </w:instrText>
            </w:r>
            <w:r w:rsidR="006C1A8D">
              <w:rPr>
                <w:szCs w:val="22"/>
              </w:rPr>
            </w:r>
            <w:r w:rsidR="006C1A8D">
              <w:rPr>
                <w:szCs w:val="22"/>
              </w:rPr>
              <w:fldChar w:fldCharType="separate"/>
            </w:r>
            <w:r w:rsidR="006306C9" w:rsidRPr="00830046">
              <w:rPr>
                <w:szCs w:val="22"/>
              </w:rPr>
              <w:fldChar w:fldCharType="end"/>
            </w:r>
            <w:r w:rsidR="006306C9" w:rsidRPr="00830046">
              <w:rPr>
                <w:szCs w:val="22"/>
              </w:rPr>
              <w:t xml:space="preserve"> </w:t>
            </w:r>
            <w:r w:rsidR="00732338" w:rsidRPr="007F773D">
              <w:rPr>
                <w:b/>
                <w:bCs/>
                <w:szCs w:val="22"/>
              </w:rPr>
              <w:t>Attach</w:t>
            </w:r>
            <w:r w:rsidR="00732338">
              <w:rPr>
                <w:b/>
                <w:bCs/>
                <w:szCs w:val="22"/>
              </w:rPr>
              <w:t>ed</w:t>
            </w:r>
          </w:p>
        </w:tc>
      </w:tr>
      <w:tr w:rsidR="00E637ED" w:rsidRPr="00830046" w14:paraId="113DE7AF" w14:textId="77777777" w:rsidTr="00C227A4">
        <w:trPr>
          <w:jc w:val="center"/>
        </w:trPr>
        <w:tc>
          <w:tcPr>
            <w:tcW w:w="10980" w:type="dxa"/>
            <w:gridSpan w:val="2"/>
          </w:tcPr>
          <w:p w14:paraId="113DE79E" w14:textId="013D3193" w:rsidR="00E637ED" w:rsidRPr="007F773D" w:rsidRDefault="00E637ED" w:rsidP="007F773D">
            <w:pPr>
              <w:pStyle w:val="ListParagraph"/>
              <w:numPr>
                <w:ilvl w:val="0"/>
                <w:numId w:val="78"/>
              </w:numPr>
              <w:spacing w:before="40" w:after="40"/>
              <w:ind w:left="360"/>
              <w:contextualSpacing w:val="0"/>
              <w:rPr>
                <w:sz w:val="24"/>
              </w:rPr>
            </w:pPr>
            <w:r w:rsidRPr="007F773D">
              <w:rPr>
                <w:b/>
                <w:sz w:val="24"/>
              </w:rPr>
              <w:t>ANNUAL SEEDLINGS</w:t>
            </w:r>
            <w:r w:rsidRPr="007F773D">
              <w:rPr>
                <w:sz w:val="24"/>
              </w:rPr>
              <w:t xml:space="preserve">   </w:t>
            </w:r>
            <w:r w:rsidR="008C3D8E" w:rsidRPr="007F773D">
              <w:rPr>
                <w:sz w:val="24"/>
              </w:rPr>
              <w:fldChar w:fldCharType="begin">
                <w:ffData>
                  <w:name w:val="Check8"/>
                  <w:enabled/>
                  <w:calcOnExit w:val="0"/>
                  <w:checkBox>
                    <w:sizeAuto/>
                    <w:default w:val="0"/>
                  </w:checkBox>
                </w:ffData>
              </w:fldChar>
            </w:r>
            <w:r w:rsidRPr="007F773D">
              <w:rPr>
                <w:sz w:val="24"/>
              </w:rPr>
              <w:instrText xml:space="preserve"> FORMCHECKBOX </w:instrText>
            </w:r>
            <w:r w:rsidR="006C1A8D">
              <w:rPr>
                <w:sz w:val="24"/>
              </w:rPr>
            </w:r>
            <w:r w:rsidR="006C1A8D">
              <w:rPr>
                <w:sz w:val="24"/>
              </w:rPr>
              <w:fldChar w:fldCharType="separate"/>
            </w:r>
            <w:r w:rsidR="008C3D8E" w:rsidRPr="007F773D">
              <w:rPr>
                <w:sz w:val="24"/>
              </w:rPr>
              <w:fldChar w:fldCharType="end"/>
            </w:r>
            <w:r w:rsidRPr="007F773D">
              <w:rPr>
                <w:sz w:val="24"/>
              </w:rPr>
              <w:t xml:space="preserve"> Not Applicable</w:t>
            </w:r>
            <w:r w:rsidR="004411C1" w:rsidRPr="007F773D">
              <w:rPr>
                <w:sz w:val="24"/>
              </w:rPr>
              <w:t xml:space="preserve"> (not using</w:t>
            </w:r>
            <w:r w:rsidR="00017C3C" w:rsidRPr="007F773D">
              <w:rPr>
                <w:sz w:val="24"/>
              </w:rPr>
              <w:t>/planning to use</w:t>
            </w:r>
            <w:r w:rsidR="004411C1" w:rsidRPr="007F773D">
              <w:rPr>
                <w:sz w:val="24"/>
              </w:rPr>
              <w:t xml:space="preserve"> annual seedlings)</w:t>
            </w:r>
          </w:p>
          <w:p w14:paraId="113DE79F" w14:textId="23A38C00" w:rsidR="00E637ED" w:rsidRPr="00830046" w:rsidRDefault="00E637ED" w:rsidP="007F773D">
            <w:pPr>
              <w:spacing w:before="40" w:after="40"/>
              <w:jc w:val="both"/>
              <w:rPr>
                <w:i/>
                <w:szCs w:val="22"/>
              </w:rPr>
            </w:pPr>
            <w:r w:rsidRPr="00830046">
              <w:rPr>
                <w:i/>
                <w:szCs w:val="22"/>
              </w:rPr>
              <w:t>An</w:t>
            </w:r>
            <w:r w:rsidR="00271866" w:rsidRPr="00830046">
              <w:rPr>
                <w:i/>
                <w:szCs w:val="22"/>
              </w:rPr>
              <w:t xml:space="preserve"> annual seedling is a </w:t>
            </w:r>
            <w:r w:rsidRPr="00830046">
              <w:rPr>
                <w:i/>
                <w:szCs w:val="22"/>
              </w:rPr>
              <w:t xml:space="preserve">plant that will complete its life cycle within the same crop year that it was planted. </w:t>
            </w:r>
            <w:r w:rsidR="00E66FE3" w:rsidRPr="00830046">
              <w:rPr>
                <w:i/>
                <w:szCs w:val="22"/>
              </w:rPr>
              <w:t xml:space="preserve">Annual crops grown from seed and </w:t>
            </w:r>
            <w:r w:rsidR="00986A22" w:rsidRPr="00830046">
              <w:rPr>
                <w:i/>
                <w:szCs w:val="22"/>
              </w:rPr>
              <w:t>onion/shallot/</w:t>
            </w:r>
            <w:r w:rsidRPr="00830046">
              <w:rPr>
                <w:i/>
                <w:szCs w:val="22"/>
              </w:rPr>
              <w:t>leek sets that are grown as annual crop</w:t>
            </w:r>
            <w:r w:rsidR="00E66FE3" w:rsidRPr="00830046">
              <w:rPr>
                <w:i/>
                <w:szCs w:val="22"/>
              </w:rPr>
              <w:t>s are considered annual seedlings</w:t>
            </w:r>
            <w:r w:rsidRPr="00830046">
              <w:rPr>
                <w:i/>
                <w:szCs w:val="22"/>
              </w:rPr>
              <w:t>.</w:t>
            </w:r>
          </w:p>
          <w:p w14:paraId="113DE7A1" w14:textId="0C5E94B3" w:rsidR="00986A22" w:rsidRPr="00830046" w:rsidRDefault="00986A22" w:rsidP="007F773D">
            <w:pPr>
              <w:pStyle w:val="ListParagraph"/>
              <w:numPr>
                <w:ilvl w:val="0"/>
                <w:numId w:val="14"/>
              </w:numPr>
              <w:spacing w:before="80" w:after="40"/>
              <w:contextualSpacing w:val="0"/>
              <w:rPr>
                <w:szCs w:val="22"/>
              </w:rPr>
            </w:pPr>
            <w:r w:rsidRPr="00830046">
              <w:rPr>
                <w:szCs w:val="22"/>
              </w:rPr>
              <w:t>List all source(s) of</w:t>
            </w:r>
            <w:r w:rsidR="00271866" w:rsidRPr="00830046">
              <w:rPr>
                <w:szCs w:val="22"/>
              </w:rPr>
              <w:t xml:space="preserve"> annual seedlings</w:t>
            </w:r>
            <w:r w:rsidRPr="00830046">
              <w:rPr>
                <w:szCs w:val="22"/>
              </w:rPr>
              <w:t>:</w:t>
            </w:r>
            <w:r w:rsidR="00271866" w:rsidRPr="00830046">
              <w:rPr>
                <w:szCs w:val="22"/>
              </w:rPr>
              <w:t xml:space="preserve"> </w:t>
            </w:r>
          </w:p>
          <w:tbl>
            <w:tblPr>
              <w:tblStyle w:val="TableGrid"/>
              <w:tblW w:w="10512" w:type="dxa"/>
              <w:jc w:val="center"/>
              <w:tblLayout w:type="fixed"/>
              <w:tblLook w:val="04A0" w:firstRow="1" w:lastRow="0" w:firstColumn="1" w:lastColumn="0" w:noHBand="0" w:noVBand="1"/>
            </w:tblPr>
            <w:tblGrid>
              <w:gridCol w:w="3067"/>
              <w:gridCol w:w="7445"/>
            </w:tblGrid>
            <w:tr w:rsidR="00F01C5C" w:rsidRPr="00830046" w14:paraId="5FAAC907" w14:textId="77777777" w:rsidTr="007F773D">
              <w:trPr>
                <w:jc w:val="center"/>
              </w:trPr>
              <w:tc>
                <w:tcPr>
                  <w:tcW w:w="10512" w:type="dxa"/>
                  <w:gridSpan w:val="2"/>
                </w:tcPr>
                <w:p w14:paraId="23DC90C6" w14:textId="130462F1" w:rsidR="00F01C5C" w:rsidRPr="00830046" w:rsidRDefault="00F01C5C" w:rsidP="00F01C5C">
                  <w:pPr>
                    <w:pStyle w:val="ListParagraph"/>
                    <w:ind w:left="0"/>
                    <w:rPr>
                      <w:szCs w:val="22"/>
                    </w:rPr>
                  </w:pPr>
                  <w:r w:rsidRPr="00830046">
                    <w:rPr>
                      <w:szCs w:val="22"/>
                    </w:rPr>
                    <w:fldChar w:fldCharType="begin">
                      <w:ffData>
                        <w:name w:val="Check7"/>
                        <w:enabled/>
                        <w:calcOnExit w:val="0"/>
                        <w:checkBox>
                          <w:sizeAuto/>
                          <w:default w:val="0"/>
                        </w:checkBox>
                      </w:ffData>
                    </w:fldChar>
                  </w:r>
                  <w:r w:rsidRPr="00830046">
                    <w:rPr>
                      <w:szCs w:val="22"/>
                    </w:rPr>
                    <w:instrText xml:space="preserve"> FORMCHECKBOX </w:instrText>
                  </w:r>
                  <w:r w:rsidR="006C1A8D">
                    <w:rPr>
                      <w:szCs w:val="22"/>
                    </w:rPr>
                  </w:r>
                  <w:r w:rsidR="006C1A8D">
                    <w:rPr>
                      <w:szCs w:val="22"/>
                    </w:rPr>
                    <w:fldChar w:fldCharType="separate"/>
                  </w:r>
                  <w:r w:rsidRPr="00830046">
                    <w:rPr>
                      <w:szCs w:val="22"/>
                    </w:rPr>
                    <w:fldChar w:fldCharType="end"/>
                  </w:r>
                  <w:r w:rsidRPr="00830046">
                    <w:rPr>
                      <w:szCs w:val="22"/>
                    </w:rPr>
                    <w:t xml:space="preserve"> Grown on-farm (complete </w:t>
                  </w:r>
                  <w:r w:rsidRPr="007F773D">
                    <w:rPr>
                      <w:b/>
                      <w:bCs/>
                      <w:szCs w:val="22"/>
                    </w:rPr>
                    <w:t xml:space="preserve">OGP </w:t>
                  </w:r>
                  <w:r w:rsidR="006C1A8D">
                    <w:rPr>
                      <w:b/>
                      <w:bCs/>
                      <w:szCs w:val="22"/>
                    </w:rPr>
                    <w:t>6</w:t>
                  </w:r>
                  <w:r w:rsidRPr="007F773D">
                    <w:rPr>
                      <w:b/>
                      <w:bCs/>
                      <w:szCs w:val="22"/>
                    </w:rPr>
                    <w:t>: Greenhouse, High Tunnel &amp; Indoor Production</w:t>
                  </w:r>
                  <w:r w:rsidRPr="00830046">
                    <w:rPr>
                      <w:szCs w:val="22"/>
                    </w:rPr>
                    <w:t>)</w:t>
                  </w:r>
                </w:p>
              </w:tc>
            </w:tr>
            <w:tr w:rsidR="00F01C5C" w:rsidRPr="00830046" w14:paraId="68370DFA" w14:textId="77777777" w:rsidTr="007F773D">
              <w:trPr>
                <w:trHeight w:val="135"/>
                <w:jc w:val="center"/>
              </w:trPr>
              <w:tc>
                <w:tcPr>
                  <w:tcW w:w="3067" w:type="dxa"/>
                  <w:vMerge w:val="restart"/>
                </w:tcPr>
                <w:p w14:paraId="35EF0E39" w14:textId="0C182243" w:rsidR="00F01C5C" w:rsidRPr="00830046" w:rsidRDefault="00F01C5C" w:rsidP="00F01C5C">
                  <w:pPr>
                    <w:pStyle w:val="ListParagraph"/>
                    <w:ind w:left="0"/>
                    <w:rPr>
                      <w:i/>
                      <w:szCs w:val="22"/>
                    </w:rPr>
                  </w:pPr>
                  <w:r w:rsidRPr="00830046">
                    <w:rPr>
                      <w:szCs w:val="22"/>
                    </w:rPr>
                    <w:fldChar w:fldCharType="begin">
                      <w:ffData>
                        <w:name w:val="Check7"/>
                        <w:enabled/>
                        <w:calcOnExit w:val="0"/>
                        <w:checkBox>
                          <w:sizeAuto/>
                          <w:default w:val="0"/>
                        </w:checkBox>
                      </w:ffData>
                    </w:fldChar>
                  </w:r>
                  <w:r w:rsidRPr="00830046">
                    <w:rPr>
                      <w:szCs w:val="22"/>
                    </w:rPr>
                    <w:instrText xml:space="preserve"> FORMCHECKBOX </w:instrText>
                  </w:r>
                  <w:r w:rsidR="006C1A8D">
                    <w:rPr>
                      <w:szCs w:val="22"/>
                    </w:rPr>
                  </w:r>
                  <w:r w:rsidR="006C1A8D">
                    <w:rPr>
                      <w:szCs w:val="22"/>
                    </w:rPr>
                    <w:fldChar w:fldCharType="separate"/>
                  </w:r>
                  <w:r w:rsidRPr="00830046">
                    <w:rPr>
                      <w:szCs w:val="22"/>
                    </w:rPr>
                    <w:fldChar w:fldCharType="end"/>
                  </w:r>
                  <w:r w:rsidRPr="00830046">
                    <w:rPr>
                      <w:szCs w:val="22"/>
                    </w:rPr>
                    <w:t xml:space="preserve"> Produced by a different certified organic operation. </w:t>
                  </w:r>
                  <w:r w:rsidRPr="00830046">
                    <w:rPr>
                      <w:i/>
                      <w:szCs w:val="22"/>
                    </w:rPr>
                    <w:t>Attach the organic certificate(s) for all annual seedlings grown off-farm.</w:t>
                  </w:r>
                </w:p>
              </w:tc>
              <w:tc>
                <w:tcPr>
                  <w:tcW w:w="7445" w:type="dxa"/>
                </w:tcPr>
                <w:p w14:paraId="0A8EE847" w14:textId="125760C2" w:rsidR="008779EC" w:rsidRPr="00830046" w:rsidRDefault="00F01C5C" w:rsidP="00F01C5C">
                  <w:pPr>
                    <w:pStyle w:val="ListParagraph"/>
                    <w:ind w:left="0"/>
                    <w:rPr>
                      <w:rFonts w:ascii="Garamond" w:hAnsi="Garamond"/>
                      <w:bCs/>
                      <w:iCs/>
                      <w:szCs w:val="22"/>
                    </w:rPr>
                  </w:pPr>
                  <w:r w:rsidRPr="00830046">
                    <w:rPr>
                      <w:szCs w:val="22"/>
                    </w:rPr>
                    <w:t xml:space="preserve">Crops: </w:t>
                  </w:r>
                  <w:r w:rsidRPr="00830046">
                    <w:rPr>
                      <w:rFonts w:ascii="Garamond" w:hAnsi="Garamond"/>
                      <w:bCs/>
                      <w:iCs/>
                      <w:szCs w:val="22"/>
                    </w:rPr>
                    <w:fldChar w:fldCharType="begin">
                      <w:ffData>
                        <w:name w:val="Text63"/>
                        <w:enabled/>
                        <w:calcOnExit w:val="0"/>
                        <w:textInput/>
                      </w:ffData>
                    </w:fldChar>
                  </w:r>
                  <w:r w:rsidRPr="00830046">
                    <w:rPr>
                      <w:rFonts w:ascii="Garamond" w:hAnsi="Garamond"/>
                      <w:bCs/>
                      <w:iCs/>
                      <w:szCs w:val="22"/>
                    </w:rPr>
                    <w:instrText xml:space="preserve"> FORMTEXT </w:instrText>
                  </w:r>
                  <w:r w:rsidRPr="00830046">
                    <w:rPr>
                      <w:rFonts w:ascii="Garamond" w:hAnsi="Garamond"/>
                      <w:bCs/>
                      <w:iCs/>
                      <w:szCs w:val="22"/>
                    </w:rPr>
                  </w:r>
                  <w:r w:rsidRPr="00830046">
                    <w:rPr>
                      <w:rFonts w:ascii="Garamond" w:hAnsi="Garamond"/>
                      <w:bCs/>
                      <w:iCs/>
                      <w:szCs w:val="22"/>
                    </w:rPr>
                    <w:fldChar w:fldCharType="separate"/>
                  </w:r>
                  <w:r w:rsidRPr="007F773D">
                    <w:rPr>
                      <w:rFonts w:ascii="Garamond" w:hAnsi="Garamond"/>
                      <w:bCs/>
                      <w:iCs/>
                      <w:szCs w:val="22"/>
                    </w:rPr>
                    <w:t> </w:t>
                  </w:r>
                  <w:r w:rsidRPr="007F773D">
                    <w:rPr>
                      <w:rFonts w:ascii="Garamond" w:hAnsi="Garamond"/>
                      <w:bCs/>
                      <w:iCs/>
                      <w:szCs w:val="22"/>
                    </w:rPr>
                    <w:t> </w:t>
                  </w:r>
                  <w:r w:rsidRPr="007F773D">
                    <w:rPr>
                      <w:rFonts w:ascii="Garamond" w:hAnsi="Garamond"/>
                      <w:bCs/>
                      <w:iCs/>
                      <w:szCs w:val="22"/>
                    </w:rPr>
                    <w:t> </w:t>
                  </w:r>
                  <w:r w:rsidRPr="007F773D">
                    <w:rPr>
                      <w:rFonts w:ascii="Garamond" w:hAnsi="Garamond"/>
                      <w:bCs/>
                      <w:iCs/>
                      <w:szCs w:val="22"/>
                    </w:rPr>
                    <w:t> </w:t>
                  </w:r>
                  <w:r w:rsidRPr="007F773D">
                    <w:rPr>
                      <w:rFonts w:ascii="Garamond" w:hAnsi="Garamond"/>
                      <w:bCs/>
                      <w:iCs/>
                      <w:szCs w:val="22"/>
                    </w:rPr>
                    <w:t> </w:t>
                  </w:r>
                  <w:r w:rsidRPr="00830046">
                    <w:rPr>
                      <w:rFonts w:ascii="Garamond" w:hAnsi="Garamond"/>
                      <w:bCs/>
                      <w:iCs/>
                      <w:szCs w:val="22"/>
                    </w:rPr>
                    <w:fldChar w:fldCharType="end"/>
                  </w:r>
                </w:p>
                <w:p w14:paraId="2F018423" w14:textId="6D3FDE39" w:rsidR="00F01C5C" w:rsidRPr="00830046" w:rsidRDefault="00F01C5C" w:rsidP="00F01C5C">
                  <w:pPr>
                    <w:pStyle w:val="ListParagraph"/>
                    <w:ind w:left="0"/>
                    <w:rPr>
                      <w:rFonts w:ascii="Garamond" w:hAnsi="Garamond"/>
                      <w:bCs/>
                      <w:iCs/>
                      <w:szCs w:val="22"/>
                    </w:rPr>
                  </w:pPr>
                </w:p>
              </w:tc>
            </w:tr>
            <w:tr w:rsidR="00F01C5C" w:rsidRPr="00830046" w14:paraId="17B7E480" w14:textId="77777777" w:rsidTr="007F773D">
              <w:trPr>
                <w:trHeight w:val="135"/>
                <w:jc w:val="center"/>
              </w:trPr>
              <w:tc>
                <w:tcPr>
                  <w:tcW w:w="3067" w:type="dxa"/>
                  <w:vMerge/>
                </w:tcPr>
                <w:p w14:paraId="7435B70D" w14:textId="77777777" w:rsidR="00F01C5C" w:rsidRPr="00830046" w:rsidRDefault="00F01C5C" w:rsidP="00F01C5C">
                  <w:pPr>
                    <w:pStyle w:val="ListParagraph"/>
                    <w:ind w:left="0"/>
                    <w:rPr>
                      <w:szCs w:val="22"/>
                    </w:rPr>
                  </w:pPr>
                </w:p>
              </w:tc>
              <w:tc>
                <w:tcPr>
                  <w:tcW w:w="7445" w:type="dxa"/>
                </w:tcPr>
                <w:p w14:paraId="54600353" w14:textId="405E3F7E" w:rsidR="008779EC" w:rsidRPr="00830046" w:rsidRDefault="00F01C5C" w:rsidP="00F01C5C">
                  <w:pPr>
                    <w:pStyle w:val="ListParagraph"/>
                    <w:ind w:left="0"/>
                    <w:rPr>
                      <w:rFonts w:ascii="Garamond" w:hAnsi="Garamond"/>
                      <w:bCs/>
                      <w:iCs/>
                      <w:szCs w:val="22"/>
                    </w:rPr>
                  </w:pPr>
                  <w:r w:rsidRPr="00830046">
                    <w:rPr>
                      <w:szCs w:val="22"/>
                    </w:rPr>
                    <w:t xml:space="preserve">Source(s): </w:t>
                  </w:r>
                  <w:r w:rsidRPr="00830046">
                    <w:rPr>
                      <w:rFonts w:ascii="Garamond" w:hAnsi="Garamond"/>
                      <w:bCs/>
                      <w:iCs/>
                      <w:szCs w:val="22"/>
                    </w:rPr>
                    <w:fldChar w:fldCharType="begin">
                      <w:ffData>
                        <w:name w:val="Text63"/>
                        <w:enabled/>
                        <w:calcOnExit w:val="0"/>
                        <w:textInput/>
                      </w:ffData>
                    </w:fldChar>
                  </w:r>
                  <w:r w:rsidRPr="00830046">
                    <w:rPr>
                      <w:rFonts w:ascii="Garamond" w:hAnsi="Garamond"/>
                      <w:bCs/>
                      <w:iCs/>
                      <w:szCs w:val="22"/>
                    </w:rPr>
                    <w:instrText xml:space="preserve"> FORMTEXT </w:instrText>
                  </w:r>
                  <w:r w:rsidRPr="00830046">
                    <w:rPr>
                      <w:rFonts w:ascii="Garamond" w:hAnsi="Garamond"/>
                      <w:bCs/>
                      <w:iCs/>
                      <w:szCs w:val="22"/>
                    </w:rPr>
                  </w:r>
                  <w:r w:rsidRPr="00830046">
                    <w:rPr>
                      <w:rFonts w:ascii="Garamond" w:hAnsi="Garamond"/>
                      <w:bCs/>
                      <w:iCs/>
                      <w:szCs w:val="22"/>
                    </w:rPr>
                    <w:fldChar w:fldCharType="separate"/>
                  </w:r>
                  <w:r w:rsidRPr="007F773D">
                    <w:rPr>
                      <w:rFonts w:ascii="Garamond" w:hAnsi="Garamond"/>
                      <w:bCs/>
                      <w:iCs/>
                      <w:szCs w:val="22"/>
                    </w:rPr>
                    <w:t> </w:t>
                  </w:r>
                  <w:r w:rsidRPr="007F773D">
                    <w:rPr>
                      <w:rFonts w:ascii="Garamond" w:hAnsi="Garamond"/>
                      <w:bCs/>
                      <w:iCs/>
                      <w:szCs w:val="22"/>
                    </w:rPr>
                    <w:t> </w:t>
                  </w:r>
                  <w:r w:rsidRPr="007F773D">
                    <w:rPr>
                      <w:rFonts w:ascii="Garamond" w:hAnsi="Garamond"/>
                      <w:bCs/>
                      <w:iCs/>
                      <w:szCs w:val="22"/>
                    </w:rPr>
                    <w:t> </w:t>
                  </w:r>
                  <w:r w:rsidRPr="007F773D">
                    <w:rPr>
                      <w:rFonts w:ascii="Garamond" w:hAnsi="Garamond"/>
                      <w:bCs/>
                      <w:iCs/>
                      <w:szCs w:val="22"/>
                    </w:rPr>
                    <w:t> </w:t>
                  </w:r>
                  <w:r w:rsidRPr="007F773D">
                    <w:rPr>
                      <w:rFonts w:ascii="Garamond" w:hAnsi="Garamond"/>
                      <w:bCs/>
                      <w:iCs/>
                      <w:szCs w:val="22"/>
                    </w:rPr>
                    <w:t> </w:t>
                  </w:r>
                  <w:r w:rsidRPr="00830046">
                    <w:rPr>
                      <w:rFonts w:ascii="Garamond" w:hAnsi="Garamond"/>
                      <w:bCs/>
                      <w:iCs/>
                      <w:szCs w:val="22"/>
                    </w:rPr>
                    <w:fldChar w:fldCharType="end"/>
                  </w:r>
                </w:p>
                <w:p w14:paraId="4BBC73EB" w14:textId="57184DD6" w:rsidR="00F01C5C" w:rsidRPr="00830046" w:rsidRDefault="00F01C5C" w:rsidP="00F01C5C">
                  <w:pPr>
                    <w:pStyle w:val="ListParagraph"/>
                    <w:ind w:left="0"/>
                    <w:rPr>
                      <w:szCs w:val="22"/>
                    </w:rPr>
                  </w:pPr>
                </w:p>
              </w:tc>
            </w:tr>
          </w:tbl>
          <w:p w14:paraId="6CFD6690" w14:textId="18B1A19B" w:rsidR="008779EC" w:rsidRPr="00830046" w:rsidRDefault="00986A22" w:rsidP="007F773D">
            <w:pPr>
              <w:pStyle w:val="ListParagraph"/>
              <w:numPr>
                <w:ilvl w:val="0"/>
                <w:numId w:val="14"/>
              </w:numPr>
              <w:spacing w:before="80"/>
              <w:contextualSpacing w:val="0"/>
              <w:rPr>
                <w:szCs w:val="22"/>
              </w:rPr>
            </w:pPr>
            <w:r w:rsidRPr="00830046">
              <w:rPr>
                <w:szCs w:val="22"/>
              </w:rPr>
              <w:t>Are any</w:t>
            </w:r>
            <w:r w:rsidR="00E637ED" w:rsidRPr="00830046">
              <w:rPr>
                <w:szCs w:val="22"/>
              </w:rPr>
              <w:t xml:space="preserve"> annual seedlings grown under contract by a certified organic greenhouse?   </w:t>
            </w:r>
            <w:r w:rsidR="008C3D8E" w:rsidRPr="00830046">
              <w:rPr>
                <w:szCs w:val="22"/>
              </w:rPr>
              <w:fldChar w:fldCharType="begin">
                <w:ffData>
                  <w:name w:val="Check7"/>
                  <w:enabled/>
                  <w:calcOnExit w:val="0"/>
                  <w:checkBox>
                    <w:sizeAuto/>
                    <w:default w:val="0"/>
                  </w:checkBox>
                </w:ffData>
              </w:fldChar>
            </w:r>
            <w:r w:rsidR="00E637ED" w:rsidRPr="00830046">
              <w:rPr>
                <w:szCs w:val="22"/>
              </w:rPr>
              <w:instrText xml:space="preserve"> FORMCHECKBOX </w:instrText>
            </w:r>
            <w:r w:rsidR="006C1A8D">
              <w:rPr>
                <w:szCs w:val="22"/>
              </w:rPr>
            </w:r>
            <w:r w:rsidR="006C1A8D">
              <w:rPr>
                <w:szCs w:val="22"/>
              </w:rPr>
              <w:fldChar w:fldCharType="separate"/>
            </w:r>
            <w:r w:rsidR="008C3D8E" w:rsidRPr="00830046">
              <w:rPr>
                <w:szCs w:val="22"/>
              </w:rPr>
              <w:fldChar w:fldCharType="end"/>
            </w:r>
            <w:r w:rsidR="00E637ED" w:rsidRPr="00830046">
              <w:rPr>
                <w:szCs w:val="22"/>
              </w:rPr>
              <w:t xml:space="preserve"> Yes   </w:t>
            </w:r>
            <w:r w:rsidR="008C3D8E" w:rsidRPr="00830046">
              <w:rPr>
                <w:szCs w:val="22"/>
              </w:rPr>
              <w:fldChar w:fldCharType="begin">
                <w:ffData>
                  <w:name w:val="Check8"/>
                  <w:enabled/>
                  <w:calcOnExit w:val="0"/>
                  <w:checkBox>
                    <w:sizeAuto/>
                    <w:default w:val="0"/>
                  </w:checkBox>
                </w:ffData>
              </w:fldChar>
            </w:r>
            <w:r w:rsidR="00E637ED" w:rsidRPr="00830046">
              <w:rPr>
                <w:szCs w:val="22"/>
              </w:rPr>
              <w:instrText xml:space="preserve"> FORMCHECKBOX </w:instrText>
            </w:r>
            <w:r w:rsidR="006C1A8D">
              <w:rPr>
                <w:szCs w:val="22"/>
              </w:rPr>
            </w:r>
            <w:r w:rsidR="006C1A8D">
              <w:rPr>
                <w:szCs w:val="22"/>
              </w:rPr>
              <w:fldChar w:fldCharType="separate"/>
            </w:r>
            <w:r w:rsidR="008C3D8E" w:rsidRPr="00830046">
              <w:rPr>
                <w:szCs w:val="22"/>
              </w:rPr>
              <w:fldChar w:fldCharType="end"/>
            </w:r>
            <w:r w:rsidR="00E637ED" w:rsidRPr="00830046">
              <w:rPr>
                <w:szCs w:val="22"/>
              </w:rPr>
              <w:t xml:space="preserve"> No</w:t>
            </w:r>
          </w:p>
          <w:p w14:paraId="316F520C" w14:textId="73024F75" w:rsidR="00830046" w:rsidRDefault="00A24FA4" w:rsidP="00830046">
            <w:pPr>
              <w:pStyle w:val="ListParagraph"/>
              <w:numPr>
                <w:ilvl w:val="1"/>
                <w:numId w:val="14"/>
              </w:numPr>
              <w:spacing w:after="40"/>
              <w:ind w:left="720"/>
              <w:contextualSpacing w:val="0"/>
              <w:rPr>
                <w:szCs w:val="22"/>
              </w:rPr>
            </w:pPr>
            <w:r w:rsidRPr="00830046">
              <w:rPr>
                <w:szCs w:val="22"/>
              </w:rPr>
              <w:t>I</w:t>
            </w:r>
            <w:r w:rsidR="00AC5A81" w:rsidRPr="00830046">
              <w:rPr>
                <w:szCs w:val="22"/>
              </w:rPr>
              <w:t>f</w:t>
            </w:r>
            <w:r w:rsidR="00E637ED" w:rsidRPr="00830046">
              <w:rPr>
                <w:szCs w:val="22"/>
              </w:rPr>
              <w:t xml:space="preserve"> yes, do you purchase the seed?   </w:t>
            </w:r>
            <w:r w:rsidR="008C3D8E" w:rsidRPr="00830046">
              <w:rPr>
                <w:szCs w:val="22"/>
              </w:rPr>
              <w:fldChar w:fldCharType="begin">
                <w:ffData>
                  <w:name w:val="Check7"/>
                  <w:enabled/>
                  <w:calcOnExit w:val="0"/>
                  <w:checkBox>
                    <w:sizeAuto/>
                    <w:default w:val="0"/>
                  </w:checkBox>
                </w:ffData>
              </w:fldChar>
            </w:r>
            <w:r w:rsidR="00E637ED" w:rsidRPr="00830046">
              <w:rPr>
                <w:szCs w:val="22"/>
              </w:rPr>
              <w:instrText xml:space="preserve"> FORMCHECKBOX </w:instrText>
            </w:r>
            <w:r w:rsidR="006C1A8D">
              <w:rPr>
                <w:szCs w:val="22"/>
              </w:rPr>
            </w:r>
            <w:r w:rsidR="006C1A8D">
              <w:rPr>
                <w:szCs w:val="22"/>
              </w:rPr>
              <w:fldChar w:fldCharType="separate"/>
            </w:r>
            <w:r w:rsidR="008C3D8E" w:rsidRPr="00830046">
              <w:rPr>
                <w:szCs w:val="22"/>
              </w:rPr>
              <w:fldChar w:fldCharType="end"/>
            </w:r>
            <w:r w:rsidR="009E55E0" w:rsidRPr="00830046">
              <w:rPr>
                <w:szCs w:val="22"/>
              </w:rPr>
              <w:t xml:space="preserve"> Yes </w:t>
            </w:r>
            <w:r w:rsidR="008779EC" w:rsidRPr="00830046">
              <w:rPr>
                <w:szCs w:val="22"/>
              </w:rPr>
              <w:t xml:space="preserve"> </w:t>
            </w:r>
            <w:r w:rsidR="00E637ED" w:rsidRPr="00830046">
              <w:rPr>
                <w:szCs w:val="22"/>
              </w:rPr>
              <w:t xml:space="preserve"> </w:t>
            </w:r>
            <w:r w:rsidR="008C3D8E" w:rsidRPr="00830046">
              <w:rPr>
                <w:szCs w:val="22"/>
              </w:rPr>
              <w:fldChar w:fldCharType="begin">
                <w:ffData>
                  <w:name w:val="Check8"/>
                  <w:enabled/>
                  <w:calcOnExit w:val="0"/>
                  <w:checkBox>
                    <w:sizeAuto/>
                    <w:default w:val="0"/>
                  </w:checkBox>
                </w:ffData>
              </w:fldChar>
            </w:r>
            <w:r w:rsidR="00E637ED" w:rsidRPr="00830046">
              <w:rPr>
                <w:szCs w:val="22"/>
              </w:rPr>
              <w:instrText xml:space="preserve"> FORMCHECKBOX </w:instrText>
            </w:r>
            <w:r w:rsidR="006C1A8D">
              <w:rPr>
                <w:szCs w:val="22"/>
              </w:rPr>
            </w:r>
            <w:r w:rsidR="006C1A8D">
              <w:rPr>
                <w:szCs w:val="22"/>
              </w:rPr>
              <w:fldChar w:fldCharType="separate"/>
            </w:r>
            <w:r w:rsidR="008C3D8E" w:rsidRPr="00830046">
              <w:rPr>
                <w:szCs w:val="22"/>
              </w:rPr>
              <w:fldChar w:fldCharType="end"/>
            </w:r>
            <w:r w:rsidR="009E55E0" w:rsidRPr="00830046">
              <w:rPr>
                <w:szCs w:val="22"/>
              </w:rPr>
              <w:t xml:space="preserve"> </w:t>
            </w:r>
            <w:proofErr w:type="gramStart"/>
            <w:r w:rsidR="00E637ED" w:rsidRPr="00830046">
              <w:rPr>
                <w:szCs w:val="22"/>
              </w:rPr>
              <w:t>No</w:t>
            </w:r>
            <w:r w:rsidR="009F260D" w:rsidRPr="00830046">
              <w:rPr>
                <w:szCs w:val="22"/>
              </w:rPr>
              <w:t xml:space="preserve">  (</w:t>
            </w:r>
            <w:proofErr w:type="gramEnd"/>
            <w:r w:rsidR="009F260D" w:rsidRPr="00830046">
              <w:rPr>
                <w:szCs w:val="22"/>
              </w:rPr>
              <w:t xml:space="preserve">If yes, </w:t>
            </w:r>
            <w:r w:rsidR="00DD6E0E" w:rsidRPr="00830046">
              <w:rPr>
                <w:szCs w:val="22"/>
              </w:rPr>
              <w:t>describe in</w:t>
            </w:r>
            <w:r w:rsidR="009F260D" w:rsidRPr="00830046">
              <w:rPr>
                <w:szCs w:val="22"/>
              </w:rPr>
              <w:t xml:space="preserve"> section A above)</w:t>
            </w:r>
          </w:p>
          <w:p w14:paraId="38345793" w14:textId="6693068E" w:rsidR="004C38B7" w:rsidRPr="007F773D" w:rsidRDefault="004C38B7" w:rsidP="007F773D">
            <w:pPr>
              <w:pStyle w:val="ListParagraph"/>
              <w:numPr>
                <w:ilvl w:val="1"/>
                <w:numId w:val="14"/>
              </w:numPr>
              <w:spacing w:after="40"/>
              <w:ind w:left="720"/>
              <w:contextualSpacing w:val="0"/>
              <w:rPr>
                <w:szCs w:val="22"/>
              </w:rPr>
            </w:pPr>
            <w:r w:rsidRPr="00830046">
              <w:rPr>
                <w:bCs/>
                <w:iCs/>
                <w:szCs w:val="22"/>
              </w:rPr>
              <w:t>How do you verify the certified organic status of organic seedlings received?</w:t>
            </w:r>
            <w:r w:rsidR="008779EC" w:rsidRPr="00830046">
              <w:rPr>
                <w:szCs w:val="22"/>
              </w:rPr>
              <w:t xml:space="preserve"> </w:t>
            </w:r>
            <w:r w:rsidRPr="00830046">
              <w:rPr>
                <w:rFonts w:ascii="Garamond" w:hAnsi="Garamond"/>
                <w:bCs/>
                <w:iCs/>
                <w:szCs w:val="22"/>
              </w:rPr>
              <w:fldChar w:fldCharType="begin">
                <w:ffData>
                  <w:name w:val="Text63"/>
                  <w:enabled/>
                  <w:calcOnExit w:val="0"/>
                  <w:textInput/>
                </w:ffData>
              </w:fldChar>
            </w:r>
            <w:r w:rsidRPr="00830046">
              <w:rPr>
                <w:rFonts w:ascii="Garamond" w:hAnsi="Garamond"/>
                <w:bCs/>
                <w:iCs/>
                <w:szCs w:val="22"/>
              </w:rPr>
              <w:instrText xml:space="preserve"> FORMTEXT </w:instrText>
            </w:r>
            <w:r w:rsidRPr="00830046">
              <w:rPr>
                <w:rFonts w:ascii="Garamond" w:hAnsi="Garamond"/>
                <w:bCs/>
                <w:iCs/>
                <w:szCs w:val="22"/>
              </w:rPr>
            </w:r>
            <w:r w:rsidRPr="00830046">
              <w:rPr>
                <w:rFonts w:ascii="Garamond" w:hAnsi="Garamond"/>
                <w:bCs/>
                <w:iCs/>
                <w:szCs w:val="22"/>
              </w:rPr>
              <w:fldChar w:fldCharType="separate"/>
            </w:r>
            <w:r w:rsidRPr="007F773D">
              <w:rPr>
                <w:rFonts w:ascii="Garamond" w:hAnsi="Garamond"/>
              </w:rPr>
              <w:t> </w:t>
            </w:r>
            <w:r w:rsidRPr="007F773D">
              <w:rPr>
                <w:rFonts w:ascii="Garamond" w:hAnsi="Garamond"/>
              </w:rPr>
              <w:t> </w:t>
            </w:r>
            <w:r w:rsidRPr="007F773D">
              <w:rPr>
                <w:rFonts w:ascii="Garamond" w:hAnsi="Garamond"/>
              </w:rPr>
              <w:t> </w:t>
            </w:r>
            <w:r w:rsidRPr="007F773D">
              <w:rPr>
                <w:rFonts w:ascii="Garamond" w:hAnsi="Garamond"/>
              </w:rPr>
              <w:t> </w:t>
            </w:r>
            <w:r w:rsidRPr="007F773D">
              <w:rPr>
                <w:rFonts w:ascii="Garamond" w:hAnsi="Garamond"/>
              </w:rPr>
              <w:t> </w:t>
            </w:r>
            <w:r w:rsidRPr="00830046">
              <w:rPr>
                <w:rFonts w:ascii="Garamond" w:hAnsi="Garamond"/>
                <w:bCs/>
                <w:iCs/>
                <w:szCs w:val="22"/>
              </w:rPr>
              <w:fldChar w:fldCharType="end"/>
            </w:r>
          </w:p>
          <w:p w14:paraId="1F7576D9" w14:textId="77777777" w:rsidR="008779EC" w:rsidRPr="007F773D" w:rsidRDefault="008779EC" w:rsidP="007F773D">
            <w:pPr>
              <w:ind w:left="360"/>
              <w:rPr>
                <w:szCs w:val="22"/>
              </w:rPr>
            </w:pPr>
          </w:p>
          <w:p w14:paraId="113DE7AE" w14:textId="77777777" w:rsidR="001B21E7" w:rsidRPr="00830046" w:rsidRDefault="001B21E7" w:rsidP="005B0997">
            <w:pPr>
              <w:rPr>
                <w:sz w:val="4"/>
                <w:szCs w:val="4"/>
              </w:rPr>
            </w:pPr>
          </w:p>
        </w:tc>
      </w:tr>
      <w:tr w:rsidR="008A4D06" w:rsidRPr="00830046" w14:paraId="30303251" w14:textId="77777777" w:rsidTr="00C227A4">
        <w:trPr>
          <w:jc w:val="center"/>
        </w:trPr>
        <w:tc>
          <w:tcPr>
            <w:tcW w:w="10980" w:type="dxa"/>
            <w:gridSpan w:val="2"/>
          </w:tcPr>
          <w:p w14:paraId="05AE2387" w14:textId="2AFBC808" w:rsidR="008A4D06" w:rsidRPr="007F773D" w:rsidRDefault="008A4D06" w:rsidP="007F773D">
            <w:pPr>
              <w:pStyle w:val="ListParagraph"/>
              <w:numPr>
                <w:ilvl w:val="0"/>
                <w:numId w:val="78"/>
              </w:numPr>
              <w:spacing w:before="40" w:after="40"/>
              <w:ind w:left="360"/>
              <w:contextualSpacing w:val="0"/>
              <w:rPr>
                <w:sz w:val="24"/>
                <w:szCs w:val="28"/>
              </w:rPr>
            </w:pPr>
            <w:r w:rsidRPr="007F773D">
              <w:rPr>
                <w:b/>
                <w:sz w:val="24"/>
                <w:szCs w:val="28"/>
              </w:rPr>
              <w:t>PLANTING STOCK</w:t>
            </w:r>
            <w:r w:rsidRPr="007F773D">
              <w:rPr>
                <w:sz w:val="24"/>
                <w:szCs w:val="28"/>
              </w:rPr>
              <w:t xml:space="preserve">   </w:t>
            </w:r>
            <w:r w:rsidRPr="007F773D">
              <w:rPr>
                <w:sz w:val="24"/>
                <w:szCs w:val="28"/>
              </w:rPr>
              <w:fldChar w:fldCharType="begin">
                <w:ffData>
                  <w:name w:val="Check8"/>
                  <w:enabled/>
                  <w:calcOnExit w:val="0"/>
                  <w:checkBox>
                    <w:sizeAuto/>
                    <w:default w:val="0"/>
                  </w:checkBox>
                </w:ffData>
              </w:fldChar>
            </w:r>
            <w:r w:rsidRPr="007F773D">
              <w:rPr>
                <w:sz w:val="24"/>
                <w:szCs w:val="28"/>
              </w:rPr>
              <w:instrText xml:space="preserve"> FORMCHECKBOX </w:instrText>
            </w:r>
            <w:r w:rsidR="006C1A8D">
              <w:rPr>
                <w:sz w:val="24"/>
                <w:szCs w:val="28"/>
              </w:rPr>
            </w:r>
            <w:r w:rsidR="006C1A8D">
              <w:rPr>
                <w:sz w:val="24"/>
                <w:szCs w:val="28"/>
              </w:rPr>
              <w:fldChar w:fldCharType="separate"/>
            </w:r>
            <w:r w:rsidRPr="007F773D">
              <w:rPr>
                <w:sz w:val="24"/>
                <w:szCs w:val="28"/>
              </w:rPr>
              <w:fldChar w:fldCharType="end"/>
            </w:r>
            <w:r w:rsidRPr="007F773D">
              <w:rPr>
                <w:sz w:val="24"/>
                <w:szCs w:val="28"/>
              </w:rPr>
              <w:t xml:space="preserve"> Not Applicable (not using/planning to use planting stock)</w:t>
            </w:r>
          </w:p>
          <w:p w14:paraId="04959F3B" w14:textId="77777777" w:rsidR="008A4D06" w:rsidRPr="00830046" w:rsidRDefault="008A4D06" w:rsidP="008A4D06">
            <w:pPr>
              <w:spacing w:before="40" w:after="40"/>
              <w:jc w:val="both"/>
              <w:rPr>
                <w:i/>
              </w:rPr>
            </w:pPr>
            <w:r w:rsidRPr="00830046">
              <w:rPr>
                <w:i/>
              </w:rPr>
              <w:t xml:space="preserve">Planting stock is any plant material, other than seeds or annual seedlings, used in plant production. Annual planting stock includes seed potatoes, sweet potato slips, strawberries, garlic bulbs, tubers, and rhizomes from which a single crop is harvested in the same year of planting. </w:t>
            </w:r>
          </w:p>
          <w:p w14:paraId="7B0A3BD9" w14:textId="77777777" w:rsidR="008A4D06" w:rsidRPr="00376B06" w:rsidRDefault="008A4D06" w:rsidP="008A4D06">
            <w:pPr>
              <w:numPr>
                <w:ilvl w:val="0"/>
                <w:numId w:val="46"/>
              </w:numPr>
              <w:spacing w:before="40" w:after="40"/>
              <w:rPr>
                <w:bCs/>
                <w:iCs/>
              </w:rPr>
            </w:pPr>
            <w:r w:rsidRPr="00830046">
              <w:rPr>
                <w:bCs/>
                <w:iCs/>
              </w:rPr>
              <w:t xml:space="preserve">What types of planting stock are used by this operation?   </w:t>
            </w:r>
            <w:r w:rsidRPr="00830046">
              <w:fldChar w:fldCharType="begin">
                <w:ffData>
                  <w:name w:val="Check7"/>
                  <w:enabled/>
                  <w:calcOnExit w:val="0"/>
                  <w:checkBox>
                    <w:sizeAuto/>
                    <w:default w:val="0"/>
                  </w:checkBox>
                </w:ffData>
              </w:fldChar>
            </w:r>
            <w:r w:rsidRPr="00830046">
              <w:instrText xml:space="preserve"> FORMCHECKBOX </w:instrText>
            </w:r>
            <w:r w:rsidR="006C1A8D">
              <w:fldChar w:fldCharType="separate"/>
            </w:r>
            <w:r w:rsidRPr="00830046">
              <w:fldChar w:fldCharType="end"/>
            </w:r>
            <w:r w:rsidRPr="00830046">
              <w:t xml:space="preserve"> annual   </w:t>
            </w:r>
            <w:r w:rsidRPr="00830046">
              <w:fldChar w:fldCharType="begin">
                <w:ffData>
                  <w:name w:val="Check7"/>
                  <w:enabled/>
                  <w:calcOnExit w:val="0"/>
                  <w:checkBox>
                    <w:sizeAuto/>
                    <w:default w:val="0"/>
                  </w:checkBox>
                </w:ffData>
              </w:fldChar>
            </w:r>
            <w:r w:rsidRPr="00830046">
              <w:instrText xml:space="preserve"> FORMCHECKBOX </w:instrText>
            </w:r>
            <w:r w:rsidR="006C1A8D">
              <w:fldChar w:fldCharType="separate"/>
            </w:r>
            <w:r w:rsidRPr="00830046">
              <w:fldChar w:fldCharType="end"/>
            </w:r>
            <w:r w:rsidRPr="00830046">
              <w:t xml:space="preserve"> </w:t>
            </w:r>
            <w:r w:rsidRPr="00376B06">
              <w:t>perennial</w:t>
            </w:r>
          </w:p>
          <w:p w14:paraId="52A6F47C" w14:textId="77777777" w:rsidR="008A4D06" w:rsidRPr="00712CBD" w:rsidRDefault="008A4D06" w:rsidP="007F773D">
            <w:pPr>
              <w:numPr>
                <w:ilvl w:val="0"/>
                <w:numId w:val="46"/>
              </w:numPr>
              <w:spacing w:before="80" w:after="40"/>
              <w:rPr>
                <w:rFonts w:ascii="Garamond" w:hAnsi="Garamond"/>
                <w:bCs/>
                <w:iCs/>
              </w:rPr>
            </w:pPr>
            <w:r w:rsidRPr="00830046">
              <w:t xml:space="preserve">Planting stock is (check all that apply):   </w:t>
            </w:r>
            <w:r w:rsidRPr="00830046">
              <w:fldChar w:fldCharType="begin">
                <w:ffData>
                  <w:name w:val="Check7"/>
                  <w:enabled/>
                  <w:calcOnExit w:val="0"/>
                  <w:checkBox>
                    <w:sizeAuto/>
                    <w:default w:val="0"/>
                  </w:checkBox>
                </w:ffData>
              </w:fldChar>
            </w:r>
            <w:r w:rsidRPr="00830046">
              <w:instrText xml:space="preserve"> FORMCHECKBOX </w:instrText>
            </w:r>
            <w:r w:rsidR="006C1A8D">
              <w:fldChar w:fldCharType="separate"/>
            </w:r>
            <w:r w:rsidRPr="00830046">
              <w:fldChar w:fldCharType="end"/>
            </w:r>
            <w:r w:rsidRPr="00830046">
              <w:t xml:space="preserve"> purchased   or   </w:t>
            </w:r>
            <w:r w:rsidRPr="00830046">
              <w:fldChar w:fldCharType="begin">
                <w:ffData>
                  <w:name w:val="Check7"/>
                  <w:enabled/>
                  <w:calcOnExit w:val="0"/>
                  <w:checkBox>
                    <w:sizeAuto/>
                    <w:default w:val="0"/>
                  </w:checkBox>
                </w:ffData>
              </w:fldChar>
            </w:r>
            <w:r w:rsidRPr="00830046">
              <w:instrText xml:space="preserve"> FORMCHECKBOX </w:instrText>
            </w:r>
            <w:r w:rsidR="006C1A8D">
              <w:fldChar w:fldCharType="separate"/>
            </w:r>
            <w:r w:rsidRPr="00830046">
              <w:fldChar w:fldCharType="end"/>
            </w:r>
            <w:r w:rsidRPr="00830046">
              <w:t xml:space="preserve"> saved from organic crops grown on farm? </w:t>
            </w:r>
          </w:p>
          <w:p w14:paraId="4BFFD236" w14:textId="49541D4B" w:rsidR="008A4D06" w:rsidRPr="007F773D" w:rsidRDefault="008A4D06" w:rsidP="007F773D">
            <w:pPr>
              <w:pStyle w:val="ListParagraph"/>
              <w:numPr>
                <w:ilvl w:val="0"/>
                <w:numId w:val="46"/>
              </w:numPr>
              <w:spacing w:before="80" w:after="40"/>
              <w:contextualSpacing w:val="0"/>
            </w:pPr>
            <w:r w:rsidRPr="00830046">
              <w:t>Is purchased planting stock certified organic unless an equivalent organic variety is not commercially available?</w:t>
            </w:r>
            <w:r>
              <w:br/>
            </w:r>
            <w:r w:rsidRPr="00830046">
              <w:fldChar w:fldCharType="begin">
                <w:ffData>
                  <w:name w:val="Check7"/>
                  <w:enabled/>
                  <w:calcOnExit w:val="0"/>
                  <w:checkBox>
                    <w:sizeAuto/>
                    <w:default w:val="0"/>
                  </w:checkBox>
                </w:ffData>
              </w:fldChar>
            </w:r>
            <w:r w:rsidRPr="00830046">
              <w:instrText xml:space="preserve"> FORMCHECKBOX </w:instrText>
            </w:r>
            <w:r w:rsidR="006C1A8D">
              <w:fldChar w:fldCharType="separate"/>
            </w:r>
            <w:r w:rsidRPr="00830046">
              <w:fldChar w:fldCharType="end"/>
            </w:r>
            <w:r w:rsidRPr="00830046">
              <w:t xml:space="preserve"> Yes   </w:t>
            </w:r>
            <w:r w:rsidRPr="00830046">
              <w:fldChar w:fldCharType="begin">
                <w:ffData>
                  <w:name w:val="Check8"/>
                  <w:enabled/>
                  <w:calcOnExit w:val="0"/>
                  <w:checkBox>
                    <w:sizeAuto/>
                    <w:default w:val="0"/>
                  </w:checkBox>
                </w:ffData>
              </w:fldChar>
            </w:r>
            <w:r w:rsidRPr="00830046">
              <w:instrText xml:space="preserve"> FORMCHECKBOX </w:instrText>
            </w:r>
            <w:r w:rsidR="006C1A8D">
              <w:fldChar w:fldCharType="separate"/>
            </w:r>
            <w:r w:rsidRPr="00830046">
              <w:fldChar w:fldCharType="end"/>
            </w:r>
            <w:r w:rsidRPr="00830046">
              <w:t xml:space="preserve"> No</w:t>
            </w:r>
          </w:p>
        </w:tc>
      </w:tr>
      <w:tr w:rsidR="00E65ED9" w:rsidRPr="00830046" w14:paraId="113DE7BA" w14:textId="77777777" w:rsidTr="007F773D">
        <w:trPr>
          <w:cantSplit/>
          <w:trHeight w:val="3456"/>
          <w:jc w:val="center"/>
        </w:trPr>
        <w:tc>
          <w:tcPr>
            <w:tcW w:w="10980" w:type="dxa"/>
            <w:gridSpan w:val="2"/>
            <w:tcBorders>
              <w:bottom w:val="nil"/>
            </w:tcBorders>
          </w:tcPr>
          <w:p w14:paraId="4E50B55C" w14:textId="01F6633C" w:rsidR="00CC7596" w:rsidRPr="00830046" w:rsidRDefault="00E65ED9" w:rsidP="00687FC9">
            <w:pPr>
              <w:pStyle w:val="ListParagraph"/>
              <w:numPr>
                <w:ilvl w:val="0"/>
                <w:numId w:val="46"/>
              </w:numPr>
            </w:pPr>
            <w:r w:rsidRPr="00830046">
              <w:lastRenderedPageBreak/>
              <w:t xml:space="preserve">Do you check with at least 3 organic planting stock suppliers for availability of equivalent variety before purchasing non-organic planting stock? </w:t>
            </w:r>
            <w:r w:rsidR="00CE605B" w:rsidRPr="00830046">
              <w:t xml:space="preserve">  </w:t>
            </w:r>
            <w:r w:rsidRPr="00830046">
              <w:fldChar w:fldCharType="begin">
                <w:ffData>
                  <w:name w:val="Check7"/>
                  <w:enabled/>
                  <w:calcOnExit w:val="0"/>
                  <w:checkBox>
                    <w:sizeAuto/>
                    <w:default w:val="0"/>
                  </w:checkBox>
                </w:ffData>
              </w:fldChar>
            </w:r>
            <w:r w:rsidRPr="00830046">
              <w:instrText xml:space="preserve"> FORMCHECKBOX </w:instrText>
            </w:r>
            <w:r w:rsidR="006C1A8D">
              <w:fldChar w:fldCharType="separate"/>
            </w:r>
            <w:r w:rsidRPr="00830046">
              <w:fldChar w:fldCharType="end"/>
            </w:r>
            <w:r w:rsidRPr="00830046">
              <w:t xml:space="preserve"> Yes   </w:t>
            </w:r>
            <w:r w:rsidRPr="00830046">
              <w:fldChar w:fldCharType="begin">
                <w:ffData>
                  <w:name w:val="Check8"/>
                  <w:enabled/>
                  <w:calcOnExit w:val="0"/>
                  <w:checkBox>
                    <w:sizeAuto/>
                    <w:default w:val="0"/>
                  </w:checkBox>
                </w:ffData>
              </w:fldChar>
            </w:r>
            <w:r w:rsidRPr="00830046">
              <w:instrText xml:space="preserve"> FORMCHECKBOX </w:instrText>
            </w:r>
            <w:r w:rsidR="006C1A8D">
              <w:fldChar w:fldCharType="separate"/>
            </w:r>
            <w:r w:rsidRPr="00830046">
              <w:fldChar w:fldCharType="end"/>
            </w:r>
            <w:r w:rsidRPr="00830046">
              <w:t xml:space="preserve"> No</w:t>
            </w:r>
            <w:r w:rsidR="00CE605B" w:rsidRPr="00830046">
              <w:t xml:space="preserve"> </w:t>
            </w:r>
            <w:r w:rsidRPr="00830046">
              <w:t xml:space="preserve">  </w:t>
            </w:r>
            <w:r w:rsidRPr="00830046">
              <w:fldChar w:fldCharType="begin">
                <w:ffData>
                  <w:name w:val="Check8"/>
                  <w:enabled/>
                  <w:calcOnExit w:val="0"/>
                  <w:checkBox>
                    <w:sizeAuto/>
                    <w:default w:val="0"/>
                  </w:checkBox>
                </w:ffData>
              </w:fldChar>
            </w:r>
            <w:r w:rsidRPr="00830046">
              <w:instrText xml:space="preserve"> FORMCHECKBOX </w:instrText>
            </w:r>
            <w:r w:rsidR="006C1A8D">
              <w:fldChar w:fldCharType="separate"/>
            </w:r>
            <w:r w:rsidRPr="00830046">
              <w:fldChar w:fldCharType="end"/>
            </w:r>
            <w:r w:rsidRPr="00830046">
              <w:t xml:space="preserve"> N/A </w:t>
            </w:r>
          </w:p>
          <w:p w14:paraId="78934D5B" w14:textId="673A9AC7" w:rsidR="00E65ED9" w:rsidRPr="00830046" w:rsidRDefault="00E65ED9" w:rsidP="007F773D">
            <w:pPr>
              <w:pStyle w:val="ListParagraph"/>
              <w:numPr>
                <w:ilvl w:val="1"/>
                <w:numId w:val="46"/>
              </w:numPr>
              <w:ind w:left="720"/>
              <w:contextualSpacing w:val="0"/>
            </w:pPr>
            <w:r w:rsidRPr="00830046">
              <w:t xml:space="preserve">If </w:t>
            </w:r>
            <w:proofErr w:type="gramStart"/>
            <w:r w:rsidRPr="00830046">
              <w:t>no</w:t>
            </w:r>
            <w:proofErr w:type="gramEnd"/>
            <w:r w:rsidRPr="00830046">
              <w:t xml:space="preserve">, how do you determine the planting stock is not commercially available in organic form? </w:t>
            </w:r>
            <w:r w:rsidRPr="00830046">
              <w:rPr>
                <w:rFonts w:ascii="Garamond" w:hAnsi="Garamond"/>
                <w:bCs/>
                <w:iCs/>
              </w:rPr>
              <w:fldChar w:fldCharType="begin">
                <w:ffData>
                  <w:name w:val="Text63"/>
                  <w:enabled/>
                  <w:calcOnExit w:val="0"/>
                  <w:textInput/>
                </w:ffData>
              </w:fldChar>
            </w:r>
            <w:r w:rsidRPr="00830046">
              <w:rPr>
                <w:rFonts w:ascii="Garamond" w:hAnsi="Garamond"/>
                <w:bCs/>
                <w:iCs/>
              </w:rPr>
              <w:instrText xml:space="preserve"> FORMTEXT </w:instrText>
            </w:r>
            <w:r w:rsidRPr="00830046">
              <w:rPr>
                <w:rFonts w:ascii="Garamond" w:hAnsi="Garamond"/>
                <w:bCs/>
                <w:iCs/>
              </w:rPr>
            </w:r>
            <w:r w:rsidRPr="00830046">
              <w:rPr>
                <w:rFonts w:ascii="Garamond" w:hAnsi="Garamond"/>
                <w:bCs/>
                <w:iCs/>
              </w:rPr>
              <w:fldChar w:fldCharType="separate"/>
            </w:r>
            <w:r w:rsidRPr="007F773D">
              <w:rPr>
                <w:rFonts w:ascii="Garamond" w:hAnsi="Garamond"/>
                <w:bCs/>
                <w:iCs/>
              </w:rPr>
              <w:t> </w:t>
            </w:r>
            <w:r w:rsidRPr="007F773D">
              <w:rPr>
                <w:rFonts w:ascii="Garamond" w:hAnsi="Garamond"/>
                <w:bCs/>
                <w:iCs/>
              </w:rPr>
              <w:t> </w:t>
            </w:r>
            <w:r w:rsidRPr="007F773D">
              <w:rPr>
                <w:rFonts w:ascii="Garamond" w:hAnsi="Garamond"/>
                <w:bCs/>
                <w:iCs/>
              </w:rPr>
              <w:t> </w:t>
            </w:r>
            <w:r w:rsidRPr="007F773D">
              <w:rPr>
                <w:rFonts w:ascii="Garamond" w:hAnsi="Garamond"/>
                <w:bCs/>
                <w:iCs/>
              </w:rPr>
              <w:t> </w:t>
            </w:r>
            <w:r w:rsidRPr="007F773D">
              <w:rPr>
                <w:rFonts w:ascii="Garamond" w:hAnsi="Garamond"/>
                <w:bCs/>
                <w:iCs/>
              </w:rPr>
              <w:t> </w:t>
            </w:r>
            <w:r w:rsidRPr="00830046">
              <w:rPr>
                <w:rFonts w:ascii="Garamond" w:hAnsi="Garamond"/>
                <w:bCs/>
                <w:iCs/>
              </w:rPr>
              <w:fldChar w:fldCharType="end"/>
            </w:r>
          </w:p>
          <w:p w14:paraId="460B9631" w14:textId="77777777" w:rsidR="00E65ED9" w:rsidRPr="007F773D" w:rsidRDefault="00E65ED9" w:rsidP="007F773D">
            <w:pPr>
              <w:pStyle w:val="ListParagraph"/>
              <w:ind w:left="360"/>
              <w:rPr>
                <w:bCs/>
                <w:iCs/>
              </w:rPr>
            </w:pPr>
          </w:p>
          <w:p w14:paraId="28F38F22" w14:textId="77777777" w:rsidR="00687FC9" w:rsidRPr="00830046" w:rsidRDefault="00687FC9" w:rsidP="007F773D">
            <w:pPr>
              <w:pStyle w:val="ListParagraph"/>
              <w:numPr>
                <w:ilvl w:val="0"/>
                <w:numId w:val="46"/>
              </w:numPr>
              <w:spacing w:before="40"/>
              <w:contextualSpacing w:val="0"/>
              <w:rPr>
                <w:szCs w:val="22"/>
              </w:rPr>
            </w:pPr>
            <w:r w:rsidRPr="00830046">
              <w:rPr>
                <w:bCs/>
                <w:iCs/>
                <w:szCs w:val="22"/>
              </w:rPr>
              <w:t>How do you verify the certified organic status of organic planting stock received?</w:t>
            </w:r>
          </w:p>
          <w:p w14:paraId="12D2DA67" w14:textId="22C6D828" w:rsidR="00687FC9" w:rsidRPr="007F773D" w:rsidRDefault="00687FC9" w:rsidP="007F773D">
            <w:pPr>
              <w:pStyle w:val="ListParagraph"/>
              <w:ind w:left="360"/>
              <w:rPr>
                <w:bCs/>
                <w:iCs/>
              </w:rPr>
            </w:pPr>
            <w:r w:rsidRPr="00830046">
              <w:rPr>
                <w:rFonts w:ascii="Garamond" w:hAnsi="Garamond"/>
                <w:bCs/>
                <w:iCs/>
                <w:szCs w:val="22"/>
              </w:rPr>
              <w:fldChar w:fldCharType="begin">
                <w:ffData>
                  <w:name w:val="Text63"/>
                  <w:enabled/>
                  <w:calcOnExit w:val="0"/>
                  <w:textInput/>
                </w:ffData>
              </w:fldChar>
            </w:r>
            <w:r w:rsidRPr="00830046">
              <w:rPr>
                <w:rFonts w:ascii="Garamond" w:hAnsi="Garamond"/>
                <w:bCs/>
                <w:iCs/>
                <w:szCs w:val="22"/>
              </w:rPr>
              <w:instrText xml:space="preserve"> FORMTEXT </w:instrText>
            </w:r>
            <w:r w:rsidRPr="00830046">
              <w:rPr>
                <w:rFonts w:ascii="Garamond" w:hAnsi="Garamond"/>
                <w:bCs/>
                <w:iCs/>
                <w:szCs w:val="22"/>
              </w:rPr>
            </w:r>
            <w:r w:rsidRPr="00830046">
              <w:rPr>
                <w:rFonts w:ascii="Garamond" w:hAnsi="Garamond"/>
                <w:bCs/>
                <w:iCs/>
                <w:szCs w:val="22"/>
              </w:rPr>
              <w:fldChar w:fldCharType="separate"/>
            </w:r>
            <w:r w:rsidRPr="007F773D">
              <w:rPr>
                <w:rFonts w:ascii="Garamond" w:hAnsi="Garamond"/>
                <w:bCs/>
                <w:iCs/>
              </w:rPr>
              <w:t> </w:t>
            </w:r>
            <w:r w:rsidRPr="007F773D">
              <w:rPr>
                <w:rFonts w:ascii="Garamond" w:hAnsi="Garamond"/>
                <w:bCs/>
                <w:iCs/>
              </w:rPr>
              <w:t> </w:t>
            </w:r>
            <w:r w:rsidRPr="007F773D">
              <w:rPr>
                <w:rFonts w:ascii="Garamond" w:hAnsi="Garamond"/>
                <w:bCs/>
                <w:iCs/>
              </w:rPr>
              <w:t> </w:t>
            </w:r>
            <w:r w:rsidRPr="007F773D">
              <w:rPr>
                <w:rFonts w:ascii="Garamond" w:hAnsi="Garamond"/>
                <w:bCs/>
                <w:iCs/>
              </w:rPr>
              <w:t> </w:t>
            </w:r>
            <w:r w:rsidRPr="007F773D">
              <w:rPr>
                <w:rFonts w:ascii="Garamond" w:hAnsi="Garamond"/>
                <w:bCs/>
                <w:iCs/>
              </w:rPr>
              <w:t> </w:t>
            </w:r>
            <w:r w:rsidRPr="00830046">
              <w:rPr>
                <w:rFonts w:ascii="Garamond" w:hAnsi="Garamond"/>
                <w:bCs/>
                <w:iCs/>
                <w:szCs w:val="22"/>
              </w:rPr>
              <w:fldChar w:fldCharType="end"/>
            </w:r>
          </w:p>
          <w:p w14:paraId="5C25CAF1" w14:textId="77777777" w:rsidR="00687FC9" w:rsidRPr="007F773D" w:rsidRDefault="00687FC9" w:rsidP="007F773D">
            <w:pPr>
              <w:pStyle w:val="ListParagraph"/>
              <w:ind w:left="360"/>
              <w:rPr>
                <w:bCs/>
                <w:iCs/>
              </w:rPr>
            </w:pPr>
          </w:p>
          <w:p w14:paraId="006C5B56" w14:textId="77777777" w:rsidR="008179C7" w:rsidRPr="007F773D" w:rsidRDefault="008179C7">
            <w:pPr>
              <w:pStyle w:val="ListParagraph"/>
              <w:numPr>
                <w:ilvl w:val="0"/>
                <w:numId w:val="46"/>
              </w:numPr>
              <w:spacing w:before="40"/>
              <w:contextualSpacing w:val="0"/>
              <w:rPr>
                <w:sz w:val="8"/>
                <w:szCs w:val="8"/>
              </w:rPr>
            </w:pPr>
            <w:r>
              <w:rPr>
                <w:szCs w:val="22"/>
              </w:rPr>
              <w:t xml:space="preserve">If you use non-organic planting stock, how do you verify that it was not treated with prohibited substances after harvest from the mother plant?   </w:t>
            </w:r>
            <w:r w:rsidRPr="00830046">
              <w:fldChar w:fldCharType="begin">
                <w:ffData>
                  <w:name w:val="Check8"/>
                  <w:enabled/>
                  <w:calcOnExit w:val="0"/>
                  <w:checkBox>
                    <w:sizeAuto/>
                    <w:default w:val="0"/>
                  </w:checkBox>
                </w:ffData>
              </w:fldChar>
            </w:r>
            <w:r w:rsidRPr="00830046">
              <w:instrText xml:space="preserve"> FORMCHECKBOX </w:instrText>
            </w:r>
            <w:r w:rsidR="006C1A8D">
              <w:fldChar w:fldCharType="separate"/>
            </w:r>
            <w:r w:rsidRPr="00830046">
              <w:fldChar w:fldCharType="end"/>
            </w:r>
            <w:r w:rsidRPr="00830046">
              <w:t xml:space="preserve"> N/A </w:t>
            </w:r>
            <w:r>
              <w:t>– only organic planting stock is used.</w:t>
            </w:r>
          </w:p>
          <w:p w14:paraId="520BBCD7" w14:textId="2985787F" w:rsidR="008179C7" w:rsidRPr="007F773D" w:rsidRDefault="008179C7" w:rsidP="007F773D">
            <w:pPr>
              <w:pStyle w:val="ListParagraph"/>
              <w:spacing w:before="40"/>
              <w:ind w:left="360"/>
              <w:contextualSpacing w:val="0"/>
              <w:rPr>
                <w:sz w:val="8"/>
                <w:szCs w:val="8"/>
              </w:rPr>
            </w:pPr>
            <w:r w:rsidRPr="00830046">
              <w:rPr>
                <w:rFonts w:ascii="Garamond" w:hAnsi="Garamond"/>
                <w:bCs/>
                <w:iCs/>
              </w:rPr>
              <w:fldChar w:fldCharType="begin">
                <w:ffData>
                  <w:name w:val="Text63"/>
                  <w:enabled/>
                  <w:calcOnExit w:val="0"/>
                  <w:textInput/>
                </w:ffData>
              </w:fldChar>
            </w:r>
            <w:r w:rsidRPr="00830046">
              <w:rPr>
                <w:rFonts w:ascii="Garamond" w:hAnsi="Garamond"/>
                <w:bCs/>
                <w:iCs/>
              </w:rPr>
              <w:instrText xml:space="preserve"> FORMTEXT </w:instrText>
            </w:r>
            <w:r w:rsidRPr="00830046">
              <w:rPr>
                <w:rFonts w:ascii="Garamond" w:hAnsi="Garamond"/>
                <w:bCs/>
                <w:iCs/>
              </w:rPr>
            </w:r>
            <w:r w:rsidRPr="00830046">
              <w:rPr>
                <w:rFonts w:ascii="Garamond" w:hAnsi="Garamond"/>
                <w:bCs/>
                <w:iCs/>
              </w:rPr>
              <w:fldChar w:fldCharType="separate"/>
            </w:r>
            <w:r w:rsidRPr="009F0D4D">
              <w:rPr>
                <w:rFonts w:ascii="Garamond" w:hAnsi="Garamond"/>
                <w:bCs/>
                <w:iCs/>
              </w:rPr>
              <w:t> </w:t>
            </w:r>
            <w:r w:rsidRPr="009F0D4D">
              <w:rPr>
                <w:rFonts w:ascii="Garamond" w:hAnsi="Garamond"/>
                <w:bCs/>
                <w:iCs/>
              </w:rPr>
              <w:t> </w:t>
            </w:r>
            <w:r w:rsidRPr="009F0D4D">
              <w:rPr>
                <w:rFonts w:ascii="Garamond" w:hAnsi="Garamond"/>
                <w:bCs/>
                <w:iCs/>
              </w:rPr>
              <w:t> </w:t>
            </w:r>
            <w:r w:rsidRPr="009F0D4D">
              <w:rPr>
                <w:rFonts w:ascii="Garamond" w:hAnsi="Garamond"/>
                <w:bCs/>
                <w:iCs/>
              </w:rPr>
              <w:t> </w:t>
            </w:r>
            <w:r w:rsidRPr="009F0D4D">
              <w:rPr>
                <w:rFonts w:ascii="Garamond" w:hAnsi="Garamond"/>
                <w:bCs/>
                <w:iCs/>
              </w:rPr>
              <w:t> </w:t>
            </w:r>
            <w:r w:rsidRPr="00830046">
              <w:rPr>
                <w:rFonts w:ascii="Garamond" w:hAnsi="Garamond"/>
                <w:bCs/>
                <w:iCs/>
              </w:rPr>
              <w:fldChar w:fldCharType="end"/>
            </w:r>
          </w:p>
          <w:p w14:paraId="113DE7B9" w14:textId="35AB0799" w:rsidR="00687FC9" w:rsidRPr="00830046" w:rsidRDefault="00687FC9" w:rsidP="007F773D">
            <w:pPr>
              <w:pStyle w:val="ListParagraph"/>
              <w:spacing w:after="40"/>
              <w:ind w:left="360"/>
              <w:contextualSpacing w:val="0"/>
            </w:pPr>
          </w:p>
        </w:tc>
      </w:tr>
      <w:tr w:rsidR="008179C7" w:rsidRPr="00830046" w14:paraId="15950818" w14:textId="77777777" w:rsidTr="007F773D">
        <w:trPr>
          <w:cantSplit/>
          <w:jc w:val="center"/>
        </w:trPr>
        <w:tc>
          <w:tcPr>
            <w:tcW w:w="10980" w:type="dxa"/>
            <w:gridSpan w:val="2"/>
            <w:tcBorders>
              <w:top w:val="nil"/>
            </w:tcBorders>
          </w:tcPr>
          <w:p w14:paraId="6CCCF767" w14:textId="14E8F9F3" w:rsidR="000A0570" w:rsidRPr="00830046" w:rsidRDefault="008179C7" w:rsidP="008179C7">
            <w:pPr>
              <w:pStyle w:val="ListParagraph"/>
              <w:numPr>
                <w:ilvl w:val="0"/>
                <w:numId w:val="46"/>
              </w:numPr>
              <w:spacing w:before="40"/>
              <w:contextualSpacing w:val="0"/>
              <w:rPr>
                <w:sz w:val="8"/>
                <w:szCs w:val="8"/>
              </w:rPr>
            </w:pPr>
            <w:r w:rsidRPr="00830046">
              <w:t xml:space="preserve">Is nonorganic perennial planting stock used for any crop intended to be marketed as “planting stock?” (e.g., selling an organic blueberry plant, not the </w:t>
            </w:r>
            <w:proofErr w:type="gramStart"/>
            <w:r w:rsidRPr="00830046">
              <w:t xml:space="preserve">blueberries)   </w:t>
            </w:r>
            <w:proofErr w:type="gramEnd"/>
            <w:r w:rsidRPr="00830046">
              <w:fldChar w:fldCharType="begin">
                <w:ffData>
                  <w:name w:val="Check7"/>
                  <w:enabled/>
                  <w:calcOnExit w:val="0"/>
                  <w:checkBox>
                    <w:sizeAuto/>
                    <w:default w:val="0"/>
                  </w:checkBox>
                </w:ffData>
              </w:fldChar>
            </w:r>
            <w:r w:rsidRPr="00830046">
              <w:instrText xml:space="preserve"> FORMCHECKBOX </w:instrText>
            </w:r>
            <w:r w:rsidR="006C1A8D">
              <w:fldChar w:fldCharType="separate"/>
            </w:r>
            <w:r w:rsidRPr="00830046">
              <w:fldChar w:fldCharType="end"/>
            </w:r>
            <w:r w:rsidRPr="00830046">
              <w:t xml:space="preserve"> Yes   </w:t>
            </w:r>
            <w:r w:rsidRPr="00830046">
              <w:fldChar w:fldCharType="begin">
                <w:ffData>
                  <w:name w:val="Check8"/>
                  <w:enabled/>
                  <w:calcOnExit w:val="0"/>
                  <w:checkBox>
                    <w:sizeAuto/>
                    <w:default w:val="0"/>
                  </w:checkBox>
                </w:ffData>
              </w:fldChar>
            </w:r>
            <w:r w:rsidRPr="00830046">
              <w:instrText xml:space="preserve"> FORMCHECKBOX </w:instrText>
            </w:r>
            <w:r w:rsidR="006C1A8D">
              <w:fldChar w:fldCharType="separate"/>
            </w:r>
            <w:r w:rsidRPr="00830046">
              <w:fldChar w:fldCharType="end"/>
            </w:r>
            <w:r w:rsidRPr="00830046">
              <w:t xml:space="preserve"> No</w:t>
            </w:r>
          </w:p>
          <w:p w14:paraId="0A69BD6F" w14:textId="47F6883A" w:rsidR="008179C7" w:rsidRPr="000A0570" w:rsidRDefault="008179C7" w:rsidP="007F773D">
            <w:pPr>
              <w:pStyle w:val="ListParagraph"/>
              <w:numPr>
                <w:ilvl w:val="1"/>
                <w:numId w:val="46"/>
              </w:numPr>
              <w:spacing w:after="40"/>
              <w:ind w:left="720"/>
              <w:contextualSpacing w:val="0"/>
              <w:rPr>
                <w:b/>
                <w:sz w:val="24"/>
                <w:szCs w:val="28"/>
              </w:rPr>
            </w:pPr>
            <w:r w:rsidRPr="00830046">
              <w:t xml:space="preserve">If yes, is the planting stock managed organically for not less than one year before the planting stock is sold, labeled, or represented as organic?   </w:t>
            </w:r>
            <w:r w:rsidRPr="00830046">
              <w:fldChar w:fldCharType="begin">
                <w:ffData>
                  <w:name w:val="Check7"/>
                  <w:enabled/>
                  <w:calcOnExit w:val="0"/>
                  <w:checkBox>
                    <w:sizeAuto/>
                    <w:default w:val="0"/>
                  </w:checkBox>
                </w:ffData>
              </w:fldChar>
            </w:r>
            <w:r w:rsidRPr="00830046">
              <w:instrText xml:space="preserve"> FORMCHECKBOX </w:instrText>
            </w:r>
            <w:r w:rsidR="006C1A8D">
              <w:fldChar w:fldCharType="separate"/>
            </w:r>
            <w:r w:rsidRPr="00830046">
              <w:fldChar w:fldCharType="end"/>
            </w:r>
            <w:r w:rsidRPr="00830046">
              <w:t xml:space="preserve"> Yes   </w:t>
            </w:r>
            <w:r w:rsidRPr="00830046">
              <w:fldChar w:fldCharType="begin">
                <w:ffData>
                  <w:name w:val="Check8"/>
                  <w:enabled/>
                  <w:calcOnExit w:val="0"/>
                  <w:checkBox>
                    <w:sizeAuto/>
                    <w:default w:val="0"/>
                  </w:checkBox>
                </w:ffData>
              </w:fldChar>
            </w:r>
            <w:r w:rsidRPr="00830046">
              <w:instrText xml:space="preserve"> FORMCHECKBOX </w:instrText>
            </w:r>
            <w:r w:rsidR="006C1A8D">
              <w:fldChar w:fldCharType="separate"/>
            </w:r>
            <w:r w:rsidRPr="00830046">
              <w:fldChar w:fldCharType="end"/>
            </w:r>
            <w:r w:rsidRPr="00830046">
              <w:t xml:space="preserve"> No</w:t>
            </w:r>
          </w:p>
        </w:tc>
      </w:tr>
    </w:tbl>
    <w:p w14:paraId="113DEAF4" w14:textId="77777777" w:rsidR="00A804F3" w:rsidRPr="008F4BC5" w:rsidRDefault="00A804F3" w:rsidP="00A804F3">
      <w:pPr>
        <w:rPr>
          <w:vanish/>
        </w:rPr>
      </w:pPr>
      <w:bookmarkStart w:id="3" w:name="OGP17"/>
      <w:bookmarkEnd w:id="3"/>
    </w:p>
    <w:sectPr w:rsidR="00A804F3" w:rsidRPr="008F4BC5" w:rsidSect="00C227A4">
      <w:headerReference w:type="default" r:id="rId11"/>
      <w:footerReference w:type="default" r:id="rId12"/>
      <w:type w:val="continuous"/>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C4447" w14:textId="77777777" w:rsidR="00DE1AB5" w:rsidRPr="00830046" w:rsidRDefault="00DE1AB5" w:rsidP="00A31CA0">
      <w:r w:rsidRPr="00830046">
        <w:separator/>
      </w:r>
    </w:p>
  </w:endnote>
  <w:endnote w:type="continuationSeparator" w:id="0">
    <w:p w14:paraId="146FFD53" w14:textId="77777777" w:rsidR="00DE1AB5" w:rsidRPr="00830046" w:rsidRDefault="00DE1AB5" w:rsidP="00A31CA0">
      <w:r w:rsidRPr="00830046">
        <w:continuationSeparator/>
      </w:r>
    </w:p>
  </w:endnote>
  <w:endnote w:type="continuationNotice" w:id="1">
    <w:p w14:paraId="29CADE33" w14:textId="77777777" w:rsidR="00DE1AB5" w:rsidRPr="00830046" w:rsidRDefault="00DE1A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DEC5D" w14:textId="7FD9FB1A" w:rsidR="007F63B5" w:rsidRPr="007F773D" w:rsidRDefault="002957CC" w:rsidP="007F773D">
    <w:pPr>
      <w:pStyle w:val="Footer"/>
      <w:tabs>
        <w:tab w:val="clear" w:pos="4680"/>
        <w:tab w:val="clear" w:pos="9360"/>
      </w:tabs>
      <w:jc w:val="center"/>
      <w:rPr>
        <w:rFonts w:ascii="Garamond" w:hAnsi="Garamond"/>
        <w:sz w:val="20"/>
        <w:szCs w:val="20"/>
      </w:rPr>
    </w:pPr>
    <w:r w:rsidRPr="007F773D">
      <w:rPr>
        <w:rFonts w:ascii="Garamond" w:hAnsi="Garamond"/>
        <w:sz w:val="20"/>
        <w:szCs w:val="20"/>
      </w:rPr>
      <w:t>1C3B0</w:t>
    </w:r>
    <w:r w:rsidR="00CC7596" w:rsidRPr="00830046">
      <w:rPr>
        <w:rFonts w:ascii="Garamond" w:hAnsi="Garamond"/>
        <w:sz w:val="20"/>
        <w:szCs w:val="20"/>
      </w:rPr>
      <w:t>5</w:t>
    </w:r>
    <w:r w:rsidRPr="007F773D">
      <w:rPr>
        <w:rFonts w:ascii="Garamond" w:hAnsi="Garamond"/>
        <w:sz w:val="20"/>
        <w:szCs w:val="20"/>
      </w:rPr>
      <w:t xml:space="preserve">, V4, </w:t>
    </w:r>
    <w:r w:rsidR="002064FE">
      <w:rPr>
        <w:rFonts w:ascii="Garamond" w:hAnsi="Garamond"/>
        <w:sz w:val="20"/>
        <w:szCs w:val="20"/>
      </w:rPr>
      <w:t>10/01/2023</w:t>
    </w:r>
    <w:r w:rsidR="00CC7596" w:rsidRPr="007F773D">
      <w:rPr>
        <w:rFonts w:ascii="Garamond" w:hAnsi="Garamond"/>
        <w:sz w:val="20"/>
        <w:szCs w:val="20"/>
      </w:rPr>
      <w:t xml:space="preserve"> </w:t>
    </w:r>
    <w:r w:rsidR="00CC7596" w:rsidRPr="007F773D">
      <w:rPr>
        <w:rFonts w:ascii="Garamond" w:hAnsi="Garamond"/>
        <w:sz w:val="20"/>
        <w:szCs w:val="20"/>
      </w:rPr>
      <w:tab/>
    </w:r>
    <w:r w:rsidR="00CC7596" w:rsidRPr="007F773D">
      <w:rPr>
        <w:rFonts w:ascii="Garamond" w:hAnsi="Garamond"/>
        <w:sz w:val="20"/>
        <w:szCs w:val="20"/>
      </w:rPr>
      <w:tab/>
    </w:r>
    <w:r w:rsidR="00CC7596" w:rsidRPr="007F773D">
      <w:rPr>
        <w:rFonts w:ascii="Garamond" w:hAnsi="Garamond"/>
        <w:sz w:val="20"/>
        <w:szCs w:val="20"/>
      </w:rPr>
      <w:tab/>
    </w:r>
    <w:r w:rsidR="00CC7596" w:rsidRPr="007F773D">
      <w:rPr>
        <w:rFonts w:ascii="Garamond" w:hAnsi="Garamond"/>
        <w:sz w:val="20"/>
        <w:szCs w:val="20"/>
      </w:rPr>
      <w:tab/>
    </w:r>
    <w:r w:rsidR="00CC7596" w:rsidRPr="007F773D">
      <w:rPr>
        <w:rFonts w:ascii="Garamond" w:hAnsi="Garamond"/>
        <w:sz w:val="20"/>
        <w:szCs w:val="20"/>
      </w:rPr>
      <w:tab/>
    </w:r>
    <w:r w:rsidR="00CC7596" w:rsidRPr="007F773D">
      <w:rPr>
        <w:rFonts w:ascii="Garamond" w:hAnsi="Garamond"/>
        <w:sz w:val="20"/>
        <w:szCs w:val="20"/>
      </w:rPr>
      <w:tab/>
    </w:r>
    <w:r w:rsidR="00CC7596" w:rsidRPr="00830046">
      <w:rPr>
        <w:rFonts w:ascii="Garamond" w:hAnsi="Garamond"/>
        <w:sz w:val="20"/>
        <w:szCs w:val="20"/>
      </w:rPr>
      <w:tab/>
    </w:r>
    <w:r w:rsidR="00CC7596" w:rsidRPr="007F773D">
      <w:rPr>
        <w:rFonts w:ascii="Garamond" w:hAnsi="Garamond"/>
        <w:sz w:val="20"/>
        <w:szCs w:val="20"/>
      </w:rPr>
      <w:tab/>
    </w:r>
    <w:r w:rsidR="00CC7596" w:rsidRPr="007F773D">
      <w:rPr>
        <w:rFonts w:ascii="Garamond" w:hAnsi="Garamond"/>
        <w:sz w:val="20"/>
        <w:szCs w:val="20"/>
      </w:rPr>
      <w:tab/>
    </w:r>
    <w:r w:rsidR="007F63B5" w:rsidRPr="007F773D">
      <w:rPr>
        <w:rFonts w:ascii="Garamond" w:hAnsi="Garamond"/>
        <w:sz w:val="20"/>
        <w:szCs w:val="20"/>
      </w:rPr>
      <w:tab/>
    </w:r>
    <w:r w:rsidR="007F63B5" w:rsidRPr="007F773D">
      <w:rPr>
        <w:rFonts w:ascii="Garamond" w:hAnsi="Garamond"/>
        <w:sz w:val="20"/>
        <w:szCs w:val="20"/>
      </w:rPr>
      <w:tab/>
      <w:t xml:space="preserve">Page </w:t>
    </w:r>
    <w:r w:rsidR="007F63B5" w:rsidRPr="007F773D">
      <w:rPr>
        <w:rFonts w:ascii="Garamond" w:hAnsi="Garamond"/>
        <w:b/>
        <w:sz w:val="20"/>
        <w:szCs w:val="20"/>
      </w:rPr>
      <w:fldChar w:fldCharType="begin"/>
    </w:r>
    <w:r w:rsidR="007F63B5" w:rsidRPr="007F773D">
      <w:rPr>
        <w:rFonts w:ascii="Garamond" w:hAnsi="Garamond"/>
        <w:b/>
        <w:sz w:val="20"/>
        <w:szCs w:val="20"/>
      </w:rPr>
      <w:instrText xml:space="preserve"> PAGE </w:instrText>
    </w:r>
    <w:r w:rsidR="007F63B5" w:rsidRPr="007F773D">
      <w:rPr>
        <w:rFonts w:ascii="Garamond" w:hAnsi="Garamond"/>
        <w:b/>
        <w:sz w:val="20"/>
        <w:szCs w:val="20"/>
      </w:rPr>
      <w:fldChar w:fldCharType="separate"/>
    </w:r>
    <w:r w:rsidR="00E776B2" w:rsidRPr="007F773D">
      <w:rPr>
        <w:rFonts w:ascii="Garamond" w:hAnsi="Garamond"/>
        <w:b/>
        <w:sz w:val="20"/>
        <w:szCs w:val="20"/>
      </w:rPr>
      <w:t>1</w:t>
    </w:r>
    <w:r w:rsidR="007F63B5" w:rsidRPr="007F773D">
      <w:rPr>
        <w:rFonts w:ascii="Garamond" w:hAnsi="Garamond"/>
        <w:b/>
        <w:sz w:val="20"/>
        <w:szCs w:val="20"/>
      </w:rPr>
      <w:fldChar w:fldCharType="end"/>
    </w:r>
    <w:r w:rsidR="007F63B5" w:rsidRPr="007F773D">
      <w:rPr>
        <w:rFonts w:ascii="Garamond" w:hAnsi="Garamond"/>
        <w:sz w:val="20"/>
        <w:szCs w:val="20"/>
      </w:rPr>
      <w:t xml:space="preserve"> of </w:t>
    </w:r>
    <w:r w:rsidR="007F63B5" w:rsidRPr="007F773D">
      <w:rPr>
        <w:rFonts w:ascii="Garamond" w:hAnsi="Garamond"/>
        <w:b/>
        <w:sz w:val="20"/>
        <w:szCs w:val="20"/>
      </w:rPr>
      <w:fldChar w:fldCharType="begin"/>
    </w:r>
    <w:r w:rsidR="007F63B5" w:rsidRPr="007F773D">
      <w:rPr>
        <w:rFonts w:ascii="Garamond" w:hAnsi="Garamond"/>
        <w:b/>
        <w:sz w:val="20"/>
        <w:szCs w:val="20"/>
      </w:rPr>
      <w:instrText xml:space="preserve"> NUMPAGES  </w:instrText>
    </w:r>
    <w:r w:rsidR="007F63B5" w:rsidRPr="007F773D">
      <w:rPr>
        <w:rFonts w:ascii="Garamond" w:hAnsi="Garamond"/>
        <w:b/>
        <w:sz w:val="20"/>
        <w:szCs w:val="20"/>
      </w:rPr>
      <w:fldChar w:fldCharType="separate"/>
    </w:r>
    <w:r w:rsidR="00E776B2" w:rsidRPr="007F773D">
      <w:rPr>
        <w:rFonts w:ascii="Garamond" w:hAnsi="Garamond"/>
        <w:b/>
        <w:sz w:val="20"/>
        <w:szCs w:val="20"/>
      </w:rPr>
      <w:t>1</w:t>
    </w:r>
    <w:r w:rsidR="007F63B5" w:rsidRPr="007F773D">
      <w:rPr>
        <w:rFonts w:ascii="Garamond" w:hAnsi="Garamond"/>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14C59" w14:textId="77777777" w:rsidR="00DE1AB5" w:rsidRPr="00830046" w:rsidRDefault="00DE1AB5" w:rsidP="00A31CA0">
      <w:r w:rsidRPr="00830046">
        <w:separator/>
      </w:r>
    </w:p>
  </w:footnote>
  <w:footnote w:type="continuationSeparator" w:id="0">
    <w:p w14:paraId="051656FD" w14:textId="77777777" w:rsidR="00DE1AB5" w:rsidRPr="00830046" w:rsidRDefault="00DE1AB5" w:rsidP="00A31CA0">
      <w:r w:rsidRPr="00830046">
        <w:continuationSeparator/>
      </w:r>
    </w:p>
  </w:footnote>
  <w:footnote w:type="continuationNotice" w:id="1">
    <w:p w14:paraId="28079D4A" w14:textId="77777777" w:rsidR="00DE1AB5" w:rsidRPr="00830046" w:rsidRDefault="00DE1A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8AD55" w14:textId="0E5AC478" w:rsidR="007F63B5" w:rsidRPr="00830046" w:rsidRDefault="007F63B5" w:rsidP="00F52B0F">
    <w:pPr>
      <w:jc w:val="right"/>
      <w:rPr>
        <w:rFonts w:ascii="Calibri" w:hAnsi="Calibri" w:cs="Calibri"/>
        <w:b/>
        <w:smallCaps/>
        <w:sz w:val="36"/>
        <w:szCs w:val="36"/>
      </w:rPr>
    </w:pPr>
    <w:r w:rsidRPr="00982CEA">
      <w:rPr>
        <w:rFonts w:ascii="Calibri Light" w:hAnsi="Calibri Light" w:cs="Calibri Light"/>
        <w:noProof/>
      </w:rPr>
      <w:drawing>
        <wp:anchor distT="0" distB="0" distL="114300" distR="114300" simplePos="0" relativeHeight="251658240" behindDoc="0" locked="0" layoutInCell="1" allowOverlap="1" wp14:anchorId="1F4BF8F6" wp14:editId="27ADE4DF">
          <wp:simplePos x="0" y="0"/>
          <wp:positionH relativeFrom="page">
            <wp:posOffset>457200</wp:posOffset>
          </wp:positionH>
          <wp:positionV relativeFrom="page">
            <wp:posOffset>274320</wp:posOffset>
          </wp:positionV>
          <wp:extent cx="1975104" cy="804672"/>
          <wp:effectExtent l="0" t="0" r="6350" b="0"/>
          <wp:wrapSquare wrapText="bothSides"/>
          <wp:docPr id="781753062" name="Picture 781753062"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5104" cy="804672"/>
                  </a:xfrm>
                  <a:prstGeom prst="rect">
                    <a:avLst/>
                  </a:prstGeom>
                  <a:noFill/>
                  <a:ln>
                    <a:noFill/>
                  </a:ln>
                </pic:spPr>
              </pic:pic>
            </a:graphicData>
          </a:graphic>
          <wp14:sizeRelH relativeFrom="page">
            <wp14:pctWidth>0</wp14:pctWidth>
          </wp14:sizeRelH>
          <wp14:sizeRelV relativeFrom="page">
            <wp14:pctHeight>0</wp14:pctHeight>
          </wp14:sizeRelV>
        </wp:anchor>
      </w:drawing>
    </w:r>
    <w:r w:rsidRPr="00830046">
      <w:rPr>
        <w:rFonts w:ascii="Calibri" w:hAnsi="Calibri" w:cs="Calibri"/>
        <w:b/>
        <w:smallCaps/>
        <w:sz w:val="36"/>
        <w:szCs w:val="36"/>
      </w:rPr>
      <w:t>Organic Grower Plan (OGP)</w:t>
    </w:r>
  </w:p>
  <w:p w14:paraId="555487C5" w14:textId="52793107" w:rsidR="007F63B5" w:rsidRPr="00830046" w:rsidRDefault="007F63B5" w:rsidP="00F52B0F">
    <w:pPr>
      <w:jc w:val="right"/>
      <w:rPr>
        <w:rFonts w:ascii="Calibri Light" w:hAnsi="Calibri Light" w:cs="Calibri Light"/>
        <w:b/>
        <w:sz w:val="32"/>
      </w:rPr>
    </w:pPr>
    <w:r w:rsidRPr="00830046">
      <w:rPr>
        <w:rFonts w:ascii="Calibri Light" w:hAnsi="Calibri Light" w:cs="Calibri Light"/>
        <w:b/>
        <w:sz w:val="32"/>
      </w:rPr>
      <w:t>Quality Certification Services (QCS)</w:t>
    </w:r>
  </w:p>
  <w:p w14:paraId="26E96DDB" w14:textId="77777777" w:rsidR="007F63B5" w:rsidRPr="00830046" w:rsidRDefault="007F63B5" w:rsidP="00F52B0F">
    <w:pPr>
      <w:jc w:val="right"/>
      <w:rPr>
        <w:rFonts w:ascii="Calibri Light" w:hAnsi="Calibri Light" w:cs="Calibri Light"/>
        <w:szCs w:val="22"/>
      </w:rPr>
    </w:pPr>
    <w:r w:rsidRPr="00830046">
      <w:rPr>
        <w:rFonts w:ascii="Calibri Light" w:hAnsi="Calibri Light" w:cs="Calibri Light"/>
        <w:szCs w:val="22"/>
      </w:rPr>
      <w:t>5700 SW 34th Street, Suite 349, Gainesville FL 32608</w:t>
    </w:r>
  </w:p>
  <w:p w14:paraId="64282381" w14:textId="77777777" w:rsidR="007F63B5" w:rsidRPr="00830046" w:rsidRDefault="007F63B5" w:rsidP="00F52B0F">
    <w:pPr>
      <w:jc w:val="right"/>
      <w:rPr>
        <w:rFonts w:ascii="Calibri Light" w:hAnsi="Calibri Light" w:cs="Calibri Light"/>
        <w:szCs w:val="22"/>
      </w:rPr>
    </w:pPr>
    <w:r w:rsidRPr="00830046">
      <w:rPr>
        <w:rFonts w:ascii="Calibri Light" w:hAnsi="Calibri Light" w:cs="Calibri Light"/>
        <w:szCs w:val="22"/>
      </w:rPr>
      <w:t>phone 352.377.0133 / fax 352.377.8363</w:t>
    </w:r>
  </w:p>
  <w:p w14:paraId="72E6E77F" w14:textId="77777777" w:rsidR="007F63B5" w:rsidRPr="00830046" w:rsidRDefault="007F63B5" w:rsidP="00F52B0F">
    <w:pPr>
      <w:jc w:val="right"/>
      <w:rPr>
        <w:rFonts w:ascii="Calibri Light" w:hAnsi="Calibri Light" w:cs="Calibri Light"/>
        <w:szCs w:val="22"/>
      </w:rPr>
    </w:pPr>
    <w:r w:rsidRPr="00830046">
      <w:rPr>
        <w:rFonts w:ascii="Calibri Light" w:hAnsi="Calibri Light" w:cs="Calibri Light"/>
        <w:szCs w:val="22"/>
      </w:rPr>
      <w:t>www.qcsinfo.org</w:t>
    </w:r>
  </w:p>
  <w:p w14:paraId="113DEC59" w14:textId="77777777" w:rsidR="007F63B5" w:rsidRPr="00830046" w:rsidRDefault="007F63B5" w:rsidP="00EF79D2">
    <w:pPr>
      <w:rPr>
        <w:rFonts w:ascii="Calibri" w:hAnsi="Calibri" w:cs="Tahoma"/>
        <w:i/>
        <w:sz w:val="20"/>
        <w:szCs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61CEE"/>
    <w:multiLevelType w:val="hybridMultilevel"/>
    <w:tmpl w:val="C46049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8716AB"/>
    <w:multiLevelType w:val="hybridMultilevel"/>
    <w:tmpl w:val="9954A5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2970A5"/>
    <w:multiLevelType w:val="hybridMultilevel"/>
    <w:tmpl w:val="843C868A"/>
    <w:lvl w:ilvl="0" w:tplc="0409000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038A7714"/>
    <w:multiLevelType w:val="hybridMultilevel"/>
    <w:tmpl w:val="72A48D1C"/>
    <w:lvl w:ilvl="0" w:tplc="F726F786">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5500200"/>
    <w:multiLevelType w:val="hybridMultilevel"/>
    <w:tmpl w:val="CE96DC4E"/>
    <w:lvl w:ilvl="0" w:tplc="E31A1B50">
      <w:start w:val="3"/>
      <w:numFmt w:val="upperLetter"/>
      <w:lvlText w:val="%1."/>
      <w:lvlJc w:val="left"/>
      <w:pPr>
        <w:ind w:left="360" w:hanging="360"/>
      </w:pPr>
      <w:rPr>
        <w:rFonts w:hint="default"/>
        <w:b/>
        <w:sz w:val="24"/>
        <w:szCs w:val="24"/>
      </w:rPr>
    </w:lvl>
    <w:lvl w:ilvl="1" w:tplc="45E497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2064D3"/>
    <w:multiLevelType w:val="hybridMultilevel"/>
    <w:tmpl w:val="71F08F38"/>
    <w:lvl w:ilvl="0" w:tplc="48347A76">
      <w:start w:val="1"/>
      <w:numFmt w:val="lowerLetter"/>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4144A7"/>
    <w:multiLevelType w:val="hybridMultilevel"/>
    <w:tmpl w:val="51E29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88F798A"/>
    <w:multiLevelType w:val="hybridMultilevel"/>
    <w:tmpl w:val="E52C581E"/>
    <w:lvl w:ilvl="0" w:tplc="743E004E">
      <w:start w:val="4"/>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8136F3"/>
    <w:multiLevelType w:val="hybridMultilevel"/>
    <w:tmpl w:val="61C88DE0"/>
    <w:lvl w:ilvl="0" w:tplc="EE5245E0">
      <w:start w:val="3"/>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6736AA"/>
    <w:multiLevelType w:val="hybridMultilevel"/>
    <w:tmpl w:val="A71C7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4" w15:restartNumberingAfterBreak="0">
    <w:nsid w:val="15A10530"/>
    <w:multiLevelType w:val="hybridMultilevel"/>
    <w:tmpl w:val="9536BB90"/>
    <w:lvl w:ilvl="0" w:tplc="03A63178">
      <w:start w:val="1"/>
      <w:numFmt w:val="decimal"/>
      <w:lvlText w:val="%1."/>
      <w:lvlJc w:val="left"/>
      <w:pPr>
        <w:ind w:left="720" w:hanging="360"/>
      </w:pPr>
      <w:rPr>
        <w:rFonts w:ascii="Arial Narrow" w:hAnsi="Arial Narrow"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84B2CA3"/>
    <w:multiLevelType w:val="hybridMultilevel"/>
    <w:tmpl w:val="6B286DA2"/>
    <w:lvl w:ilvl="0" w:tplc="04090019">
      <w:start w:val="1"/>
      <w:numFmt w:val="lowerLetter"/>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 w15:restartNumberingAfterBreak="0">
    <w:nsid w:val="193840A2"/>
    <w:multiLevelType w:val="hybridMultilevel"/>
    <w:tmpl w:val="3CB8C6C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9C01EBC"/>
    <w:multiLevelType w:val="hybridMultilevel"/>
    <w:tmpl w:val="8D4067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21D64D6"/>
    <w:multiLevelType w:val="hybridMultilevel"/>
    <w:tmpl w:val="4928103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24D2C1D"/>
    <w:multiLevelType w:val="hybridMultilevel"/>
    <w:tmpl w:val="8F7026C2"/>
    <w:lvl w:ilvl="0" w:tplc="4B66F20A">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25E26A8"/>
    <w:multiLevelType w:val="hybridMultilevel"/>
    <w:tmpl w:val="6EBCBF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2B64D3F"/>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3EE0D40"/>
    <w:multiLevelType w:val="hybridMultilevel"/>
    <w:tmpl w:val="01DA77D4"/>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5DE7595"/>
    <w:multiLevelType w:val="hybridMultilevel"/>
    <w:tmpl w:val="50DEC310"/>
    <w:lvl w:ilvl="0" w:tplc="92D8E73A">
      <w:start w:val="3"/>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5F902C9"/>
    <w:multiLevelType w:val="hybridMultilevel"/>
    <w:tmpl w:val="0B4A52AA"/>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A5424D6"/>
    <w:multiLevelType w:val="hybridMultilevel"/>
    <w:tmpl w:val="3750810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8" w15:restartNumberingAfterBreak="0">
    <w:nsid w:val="2A9C6968"/>
    <w:multiLevelType w:val="hybridMultilevel"/>
    <w:tmpl w:val="03B6D2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E1E6521"/>
    <w:multiLevelType w:val="hybridMultilevel"/>
    <w:tmpl w:val="6D76DA14"/>
    <w:lvl w:ilvl="0" w:tplc="AD5890B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319A12E8"/>
    <w:multiLevelType w:val="hybridMultilevel"/>
    <w:tmpl w:val="C8FE47C8"/>
    <w:lvl w:ilvl="0" w:tplc="35602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1BA6FA6"/>
    <w:multiLevelType w:val="hybridMultilevel"/>
    <w:tmpl w:val="B6EAE7E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8DC21B1"/>
    <w:multiLevelType w:val="hybridMultilevel"/>
    <w:tmpl w:val="94808A0E"/>
    <w:lvl w:ilvl="0" w:tplc="BB5A1B16">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9967466"/>
    <w:multiLevelType w:val="hybridMultilevel"/>
    <w:tmpl w:val="F2DA3042"/>
    <w:lvl w:ilvl="0" w:tplc="490CD13E">
      <w:start w:val="6"/>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ACA1066"/>
    <w:multiLevelType w:val="hybridMultilevel"/>
    <w:tmpl w:val="5E6229C4"/>
    <w:lvl w:ilvl="0" w:tplc="2E70E3A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EE7866"/>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3D261BAB"/>
    <w:multiLevelType w:val="hybridMultilevel"/>
    <w:tmpl w:val="F3129E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F9508E4"/>
    <w:multiLevelType w:val="hybridMultilevel"/>
    <w:tmpl w:val="5374EC3A"/>
    <w:lvl w:ilvl="0" w:tplc="0409000F">
      <w:start w:val="1"/>
      <w:numFmt w:val="decimal"/>
      <w:lvlText w:val="%1."/>
      <w:lvlJc w:val="left"/>
      <w:pPr>
        <w:ind w:left="360" w:hanging="360"/>
      </w:pPr>
      <w:rPr>
        <w:rFonts w:hint="default"/>
      </w:rPr>
    </w:lvl>
    <w:lvl w:ilvl="1" w:tplc="D068E6DA">
      <w:start w:val="1"/>
      <w:numFmt w:val="lowerLetter"/>
      <w:lvlText w:val="%2."/>
      <w:lvlJc w:val="left"/>
      <w:pPr>
        <w:ind w:left="1080" w:hanging="360"/>
      </w:pPr>
      <w:rPr>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41E359E8"/>
    <w:multiLevelType w:val="hybridMultilevel"/>
    <w:tmpl w:val="6F70A7F4"/>
    <w:lvl w:ilvl="0" w:tplc="01F8F3BA">
      <w:start w:val="1"/>
      <w:numFmt w:val="decimal"/>
      <w:lvlText w:val="%1."/>
      <w:lvlJc w:val="left"/>
      <w:pPr>
        <w:ind w:left="360" w:hanging="360"/>
      </w:pPr>
      <w:rPr>
        <w:rFonts w:ascii="Arial Narrow" w:hAnsi="Arial Narrow"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44F663FD"/>
    <w:multiLevelType w:val="hybridMultilevel"/>
    <w:tmpl w:val="6666F6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82A36F9"/>
    <w:multiLevelType w:val="hybridMultilevel"/>
    <w:tmpl w:val="C83C1DDE"/>
    <w:lvl w:ilvl="0" w:tplc="CDCC80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4A501529"/>
    <w:multiLevelType w:val="hybridMultilevel"/>
    <w:tmpl w:val="60087DD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4B303AFB"/>
    <w:multiLevelType w:val="hybridMultilevel"/>
    <w:tmpl w:val="CC905A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4C1E4D18"/>
    <w:multiLevelType w:val="hybridMultilevel"/>
    <w:tmpl w:val="15C224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4E863DE1"/>
    <w:multiLevelType w:val="hybridMultilevel"/>
    <w:tmpl w:val="DBB68B3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52427A80"/>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547B3E88"/>
    <w:multiLevelType w:val="hybridMultilevel"/>
    <w:tmpl w:val="771AAF94"/>
    <w:lvl w:ilvl="0" w:tplc="F5846F0E">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56C473B5"/>
    <w:multiLevelType w:val="hybridMultilevel"/>
    <w:tmpl w:val="50DA1D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58"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60" w15:restartNumberingAfterBreak="0">
    <w:nsid w:val="5F422D17"/>
    <w:multiLevelType w:val="hybridMultilevel"/>
    <w:tmpl w:val="346C71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61AB16CA"/>
    <w:multiLevelType w:val="hybridMultilevel"/>
    <w:tmpl w:val="2DFC8A24"/>
    <w:lvl w:ilvl="0" w:tplc="07F21CE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6251094C"/>
    <w:multiLevelType w:val="hybridMultilevel"/>
    <w:tmpl w:val="4EDA61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68E568DC"/>
    <w:multiLevelType w:val="hybridMultilevel"/>
    <w:tmpl w:val="C996F454"/>
    <w:lvl w:ilvl="0" w:tplc="EE5245E0">
      <w:start w:val="1"/>
      <w:numFmt w:val="decimal"/>
      <w:lvlText w:val="%1."/>
      <w:lvlJc w:val="left"/>
      <w:pPr>
        <w:ind w:left="360" w:hanging="360"/>
      </w:pPr>
      <w:rPr>
        <w:rFonts w:ascii="Arial Narrow" w:hAnsi="Arial Narrow" w:cs="Times New Roman"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6A725754"/>
    <w:multiLevelType w:val="hybridMultilevel"/>
    <w:tmpl w:val="584CBC3E"/>
    <w:lvl w:ilvl="0" w:tplc="29CE105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6AFE6332"/>
    <w:multiLevelType w:val="hybridMultilevel"/>
    <w:tmpl w:val="89366D3C"/>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6BDA6A93"/>
    <w:multiLevelType w:val="hybridMultilevel"/>
    <w:tmpl w:val="B852C2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6C0F5B4E"/>
    <w:multiLevelType w:val="hybridMultilevel"/>
    <w:tmpl w:val="416E8808"/>
    <w:lvl w:ilvl="0" w:tplc="1BEED126">
      <w:start w:val="1"/>
      <w:numFmt w:val="decimal"/>
      <w:lvlText w:val="%1."/>
      <w:lvlJc w:val="left"/>
      <w:pPr>
        <w:ind w:left="360" w:hanging="360"/>
      </w:pPr>
      <w:rPr>
        <w:rFonts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00A02FF"/>
    <w:multiLevelType w:val="hybridMultilevel"/>
    <w:tmpl w:val="F1A6F1D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71406527"/>
    <w:multiLevelType w:val="hybridMultilevel"/>
    <w:tmpl w:val="08A4EE40"/>
    <w:lvl w:ilvl="0" w:tplc="A720EE0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7D1B3A8A"/>
    <w:multiLevelType w:val="hybridMultilevel"/>
    <w:tmpl w:val="EA707242"/>
    <w:lvl w:ilvl="0" w:tplc="07165B48">
      <w:start w:val="1"/>
      <w:numFmt w:val="decimal"/>
      <w:lvlText w:val="%1."/>
      <w:lvlJc w:val="left"/>
      <w:pPr>
        <w:ind w:left="360" w:hanging="360"/>
      </w:pPr>
      <w:rPr>
        <w:rFonts w:ascii="Arial Narrow" w:hAnsi="Arial Narrow" w:hint="default"/>
        <w:sz w:val="22"/>
        <w:szCs w:val="22"/>
      </w:rPr>
    </w:lvl>
    <w:lvl w:ilvl="1" w:tplc="D28615A6">
      <w:start w:val="1"/>
      <w:numFmt w:val="lowerLetter"/>
      <w:lvlText w:val="%2."/>
      <w:lvlJc w:val="left"/>
      <w:pPr>
        <w:ind w:left="1080" w:hanging="360"/>
      </w:pPr>
      <w:rPr>
        <w:b w:val="0"/>
        <w:bCs/>
        <w:sz w:val="22"/>
        <w:szCs w:val="24"/>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7D9515B6"/>
    <w:multiLevelType w:val="hybridMultilevel"/>
    <w:tmpl w:val="1A7426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3700646">
    <w:abstractNumId w:val="43"/>
  </w:num>
  <w:num w:numId="2" w16cid:durableId="1695502233">
    <w:abstractNumId w:val="27"/>
  </w:num>
  <w:num w:numId="3" w16cid:durableId="1637638736">
    <w:abstractNumId w:val="15"/>
  </w:num>
  <w:num w:numId="4" w16cid:durableId="751858196">
    <w:abstractNumId w:val="75"/>
  </w:num>
  <w:num w:numId="5" w16cid:durableId="111680680">
    <w:abstractNumId w:val="10"/>
  </w:num>
  <w:num w:numId="6" w16cid:durableId="685718895">
    <w:abstractNumId w:val="1"/>
  </w:num>
  <w:num w:numId="7" w16cid:durableId="1014767400">
    <w:abstractNumId w:val="52"/>
  </w:num>
  <w:num w:numId="8" w16cid:durableId="473913696">
    <w:abstractNumId w:val="49"/>
  </w:num>
  <w:num w:numId="9" w16cid:durableId="1779446327">
    <w:abstractNumId w:val="48"/>
  </w:num>
  <w:num w:numId="10" w16cid:durableId="1691640867">
    <w:abstractNumId w:val="64"/>
  </w:num>
  <w:num w:numId="11" w16cid:durableId="668799334">
    <w:abstractNumId w:val="19"/>
  </w:num>
  <w:num w:numId="12" w16cid:durableId="778064099">
    <w:abstractNumId w:val="55"/>
  </w:num>
  <w:num w:numId="13" w16cid:durableId="1982684322">
    <w:abstractNumId w:val="60"/>
  </w:num>
  <w:num w:numId="14" w16cid:durableId="1479803072">
    <w:abstractNumId w:val="44"/>
  </w:num>
  <w:num w:numId="15" w16cid:durableId="2035693301">
    <w:abstractNumId w:val="42"/>
  </w:num>
  <w:num w:numId="16" w16cid:durableId="109321401">
    <w:abstractNumId w:val="5"/>
  </w:num>
  <w:num w:numId="17" w16cid:durableId="1158305267">
    <w:abstractNumId w:val="28"/>
  </w:num>
  <w:num w:numId="18" w16cid:durableId="1935506949">
    <w:abstractNumId w:val="51"/>
  </w:num>
  <w:num w:numId="19" w16cid:durableId="1611861419">
    <w:abstractNumId w:val="68"/>
  </w:num>
  <w:num w:numId="20" w16cid:durableId="1125385890">
    <w:abstractNumId w:val="56"/>
  </w:num>
  <w:num w:numId="21" w16cid:durableId="406807336">
    <w:abstractNumId w:val="61"/>
  </w:num>
  <w:num w:numId="22" w16cid:durableId="1985428707">
    <w:abstractNumId w:val="32"/>
  </w:num>
  <w:num w:numId="23" w16cid:durableId="1958174687">
    <w:abstractNumId w:val="18"/>
  </w:num>
  <w:num w:numId="24" w16cid:durableId="1051614932">
    <w:abstractNumId w:val="69"/>
  </w:num>
  <w:num w:numId="25" w16cid:durableId="1050685125">
    <w:abstractNumId w:val="53"/>
  </w:num>
  <w:num w:numId="26" w16cid:durableId="1228301367">
    <w:abstractNumId w:val="67"/>
  </w:num>
  <w:num w:numId="27" w16cid:durableId="582229247">
    <w:abstractNumId w:val="29"/>
  </w:num>
  <w:num w:numId="28" w16cid:durableId="51924158">
    <w:abstractNumId w:val="37"/>
  </w:num>
  <w:num w:numId="29" w16cid:durableId="1785927945">
    <w:abstractNumId w:val="24"/>
  </w:num>
  <w:num w:numId="30" w16cid:durableId="1316714358">
    <w:abstractNumId w:val="58"/>
  </w:num>
  <w:num w:numId="31" w16cid:durableId="988704493">
    <w:abstractNumId w:val="47"/>
  </w:num>
  <w:num w:numId="32" w16cid:durableId="1081412470">
    <w:abstractNumId w:val="72"/>
  </w:num>
  <w:num w:numId="33" w16cid:durableId="1447431839">
    <w:abstractNumId w:val="6"/>
  </w:num>
  <w:num w:numId="34" w16cid:durableId="1672223617">
    <w:abstractNumId w:val="59"/>
  </w:num>
  <w:num w:numId="35" w16cid:durableId="1198735627">
    <w:abstractNumId w:val="33"/>
  </w:num>
  <w:num w:numId="36" w16cid:durableId="172914168">
    <w:abstractNumId w:val="50"/>
  </w:num>
  <w:num w:numId="37" w16cid:durableId="1597245019">
    <w:abstractNumId w:val="8"/>
  </w:num>
  <w:num w:numId="38" w16cid:durableId="1068918681">
    <w:abstractNumId w:val="62"/>
  </w:num>
  <w:num w:numId="39" w16cid:durableId="1882353171">
    <w:abstractNumId w:val="63"/>
  </w:num>
  <w:num w:numId="40" w16cid:durableId="1734505849">
    <w:abstractNumId w:val="71"/>
  </w:num>
  <w:num w:numId="41" w16cid:durableId="82605156">
    <w:abstractNumId w:val="35"/>
  </w:num>
  <w:num w:numId="42" w16cid:durableId="1839727872">
    <w:abstractNumId w:val="65"/>
  </w:num>
  <w:num w:numId="43" w16cid:durableId="886796804">
    <w:abstractNumId w:val="16"/>
  </w:num>
  <w:num w:numId="44" w16cid:durableId="96890367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611757">
    <w:abstractNumId w:val="13"/>
  </w:num>
  <w:num w:numId="46" w16cid:durableId="1190945430">
    <w:abstractNumId w:val="76"/>
  </w:num>
  <w:num w:numId="47" w16cid:durableId="1765951443">
    <w:abstractNumId w:val="26"/>
  </w:num>
  <w:num w:numId="48" w16cid:durableId="1457215145">
    <w:abstractNumId w:val="11"/>
  </w:num>
  <w:num w:numId="49" w16cid:durableId="657802201">
    <w:abstractNumId w:val="9"/>
  </w:num>
  <w:num w:numId="50" w16cid:durableId="1606771894">
    <w:abstractNumId w:val="25"/>
  </w:num>
  <w:num w:numId="51" w16cid:durableId="2053966368">
    <w:abstractNumId w:val="22"/>
  </w:num>
  <w:num w:numId="52" w16cid:durableId="2076657342">
    <w:abstractNumId w:val="38"/>
  </w:num>
  <w:num w:numId="53" w16cid:durableId="696472383">
    <w:abstractNumId w:val="7"/>
  </w:num>
  <w:num w:numId="54" w16cid:durableId="2034917923">
    <w:abstractNumId w:val="46"/>
  </w:num>
  <w:num w:numId="55" w16cid:durableId="79061652">
    <w:abstractNumId w:val="2"/>
  </w:num>
  <w:num w:numId="56" w16cid:durableId="428043459">
    <w:abstractNumId w:val="40"/>
  </w:num>
  <w:num w:numId="57" w16cid:durableId="385759075">
    <w:abstractNumId w:val="23"/>
  </w:num>
  <w:num w:numId="58" w16cid:durableId="1280912482">
    <w:abstractNumId w:val="54"/>
  </w:num>
  <w:num w:numId="59" w16cid:durableId="1390104456">
    <w:abstractNumId w:val="74"/>
  </w:num>
  <w:num w:numId="60" w16cid:durableId="1940139725">
    <w:abstractNumId w:val="12"/>
  </w:num>
  <w:num w:numId="61" w16cid:durableId="1111819829">
    <w:abstractNumId w:val="73"/>
  </w:num>
  <w:num w:numId="62" w16cid:durableId="133066287">
    <w:abstractNumId w:val="70"/>
  </w:num>
  <w:num w:numId="63" w16cid:durableId="1944412701">
    <w:abstractNumId w:val="66"/>
  </w:num>
  <w:num w:numId="64" w16cid:durableId="1970277240">
    <w:abstractNumId w:val="20"/>
  </w:num>
  <w:num w:numId="65" w16cid:durableId="399180122">
    <w:abstractNumId w:val="34"/>
  </w:num>
  <w:num w:numId="66" w16cid:durableId="1053433155">
    <w:abstractNumId w:val="4"/>
  </w:num>
  <w:num w:numId="67" w16cid:durableId="2079602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84889021">
    <w:abstractNumId w:val="36"/>
  </w:num>
  <w:num w:numId="69" w16cid:durableId="1040713460">
    <w:abstractNumId w:val="57"/>
  </w:num>
  <w:num w:numId="70" w16cid:durableId="1960838751">
    <w:abstractNumId w:val="0"/>
  </w:num>
  <w:num w:numId="71" w16cid:durableId="1520050491">
    <w:abstractNumId w:val="30"/>
  </w:num>
  <w:num w:numId="72" w16cid:durableId="686103256">
    <w:abstractNumId w:val="39"/>
  </w:num>
  <w:num w:numId="73" w16cid:durableId="1768890529">
    <w:abstractNumId w:val="41"/>
  </w:num>
  <w:num w:numId="74" w16cid:durableId="1468668452">
    <w:abstractNumId w:val="21"/>
  </w:num>
  <w:num w:numId="75" w16cid:durableId="2120028648">
    <w:abstractNumId w:val="17"/>
  </w:num>
  <w:num w:numId="76" w16cid:durableId="862475501">
    <w:abstractNumId w:val="14"/>
  </w:num>
  <w:num w:numId="77" w16cid:durableId="201938420">
    <w:abstractNumId w:val="45"/>
  </w:num>
  <w:num w:numId="78" w16cid:durableId="1806848677">
    <w:abstractNumId w:val="31"/>
  </w:num>
  <w:num w:numId="79" w16cid:durableId="417287757">
    <w:abstractNumId w:val="77"/>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documentProtection w:edit="forms" w:enforcement="1" w:cryptProviderType="rsaAES" w:cryptAlgorithmClass="hash" w:cryptAlgorithmType="typeAny" w:cryptAlgorithmSid="14" w:cryptSpinCount="100000" w:hash="w3XSeHepQSLRxWYie+4ZZ9fxtysT5t85v+z3ZHh0mvHRA9XYBNDp6zcI8lGxnls9hugal023oKxxbz2f/WVmkg==" w:salt="5ZmXx9tnEvHHuPgJMdzKwA=="/>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4057"/>
    <w:rsid w:val="00006991"/>
    <w:rsid w:val="00006BAD"/>
    <w:rsid w:val="00010945"/>
    <w:rsid w:val="00011155"/>
    <w:rsid w:val="00011CB3"/>
    <w:rsid w:val="00013292"/>
    <w:rsid w:val="00017C3C"/>
    <w:rsid w:val="000203EA"/>
    <w:rsid w:val="00021233"/>
    <w:rsid w:val="00025A83"/>
    <w:rsid w:val="000264E7"/>
    <w:rsid w:val="00027007"/>
    <w:rsid w:val="00027C1C"/>
    <w:rsid w:val="0003437D"/>
    <w:rsid w:val="000354A4"/>
    <w:rsid w:val="00036C53"/>
    <w:rsid w:val="000377FA"/>
    <w:rsid w:val="000408EA"/>
    <w:rsid w:val="00040AC0"/>
    <w:rsid w:val="0004126B"/>
    <w:rsid w:val="000425F3"/>
    <w:rsid w:val="000427D2"/>
    <w:rsid w:val="000462AE"/>
    <w:rsid w:val="000501D4"/>
    <w:rsid w:val="00050525"/>
    <w:rsid w:val="00051076"/>
    <w:rsid w:val="00051AF6"/>
    <w:rsid w:val="00051DA9"/>
    <w:rsid w:val="0005535E"/>
    <w:rsid w:val="00056AF8"/>
    <w:rsid w:val="00056B07"/>
    <w:rsid w:val="0005742E"/>
    <w:rsid w:val="000605D4"/>
    <w:rsid w:val="00064750"/>
    <w:rsid w:val="00064FB2"/>
    <w:rsid w:val="00065910"/>
    <w:rsid w:val="00066D04"/>
    <w:rsid w:val="00067E0F"/>
    <w:rsid w:val="00070115"/>
    <w:rsid w:val="00074818"/>
    <w:rsid w:val="00076986"/>
    <w:rsid w:val="00081112"/>
    <w:rsid w:val="00081D53"/>
    <w:rsid w:val="00084AA8"/>
    <w:rsid w:val="0008594A"/>
    <w:rsid w:val="00085B66"/>
    <w:rsid w:val="00085BAA"/>
    <w:rsid w:val="0008629D"/>
    <w:rsid w:val="00086561"/>
    <w:rsid w:val="00091DA1"/>
    <w:rsid w:val="000928F6"/>
    <w:rsid w:val="00093112"/>
    <w:rsid w:val="00093262"/>
    <w:rsid w:val="000946D0"/>
    <w:rsid w:val="00096A3B"/>
    <w:rsid w:val="000A0570"/>
    <w:rsid w:val="000A0784"/>
    <w:rsid w:val="000A21DE"/>
    <w:rsid w:val="000A2D78"/>
    <w:rsid w:val="000A4166"/>
    <w:rsid w:val="000A62B5"/>
    <w:rsid w:val="000A6A12"/>
    <w:rsid w:val="000A6BE4"/>
    <w:rsid w:val="000A6C45"/>
    <w:rsid w:val="000B0A5F"/>
    <w:rsid w:val="000B0A70"/>
    <w:rsid w:val="000B2442"/>
    <w:rsid w:val="000B7EBA"/>
    <w:rsid w:val="000C0874"/>
    <w:rsid w:val="000C1567"/>
    <w:rsid w:val="000C1BBF"/>
    <w:rsid w:val="000C5FF2"/>
    <w:rsid w:val="000C72EB"/>
    <w:rsid w:val="000D0328"/>
    <w:rsid w:val="000D4A02"/>
    <w:rsid w:val="000D5595"/>
    <w:rsid w:val="000D643A"/>
    <w:rsid w:val="000D6E1B"/>
    <w:rsid w:val="000E04E8"/>
    <w:rsid w:val="000E0861"/>
    <w:rsid w:val="000E1957"/>
    <w:rsid w:val="000E3736"/>
    <w:rsid w:val="000E4336"/>
    <w:rsid w:val="000E4E75"/>
    <w:rsid w:val="000E55C2"/>
    <w:rsid w:val="000E5E4F"/>
    <w:rsid w:val="000E7504"/>
    <w:rsid w:val="000F0BDD"/>
    <w:rsid w:val="000F123D"/>
    <w:rsid w:val="000F1560"/>
    <w:rsid w:val="000F1A5C"/>
    <w:rsid w:val="000F202A"/>
    <w:rsid w:val="000F23C6"/>
    <w:rsid w:val="000F4111"/>
    <w:rsid w:val="000F5553"/>
    <w:rsid w:val="000F6803"/>
    <w:rsid w:val="000F6B88"/>
    <w:rsid w:val="000F6D3E"/>
    <w:rsid w:val="000F705F"/>
    <w:rsid w:val="00102E2B"/>
    <w:rsid w:val="0010508F"/>
    <w:rsid w:val="0010578E"/>
    <w:rsid w:val="00106BDC"/>
    <w:rsid w:val="00107BFB"/>
    <w:rsid w:val="00114899"/>
    <w:rsid w:val="00115FEF"/>
    <w:rsid w:val="00116E16"/>
    <w:rsid w:val="00120000"/>
    <w:rsid w:val="00120DF4"/>
    <w:rsid w:val="00122204"/>
    <w:rsid w:val="00122E7C"/>
    <w:rsid w:val="0012372B"/>
    <w:rsid w:val="00123918"/>
    <w:rsid w:val="00123EFB"/>
    <w:rsid w:val="00125ED7"/>
    <w:rsid w:val="00126666"/>
    <w:rsid w:val="00126E68"/>
    <w:rsid w:val="00127055"/>
    <w:rsid w:val="00127F44"/>
    <w:rsid w:val="00127FBF"/>
    <w:rsid w:val="001304ED"/>
    <w:rsid w:val="001305A8"/>
    <w:rsid w:val="00132360"/>
    <w:rsid w:val="00133380"/>
    <w:rsid w:val="00135411"/>
    <w:rsid w:val="00135812"/>
    <w:rsid w:val="00135E47"/>
    <w:rsid w:val="00136508"/>
    <w:rsid w:val="001401D1"/>
    <w:rsid w:val="001403BA"/>
    <w:rsid w:val="001406DA"/>
    <w:rsid w:val="00140744"/>
    <w:rsid w:val="001408C7"/>
    <w:rsid w:val="00140CDF"/>
    <w:rsid w:val="00141EAF"/>
    <w:rsid w:val="00143DC7"/>
    <w:rsid w:val="00145872"/>
    <w:rsid w:val="00151645"/>
    <w:rsid w:val="00152548"/>
    <w:rsid w:val="00153AB1"/>
    <w:rsid w:val="00153F5A"/>
    <w:rsid w:val="001556D6"/>
    <w:rsid w:val="001576C2"/>
    <w:rsid w:val="00161062"/>
    <w:rsid w:val="00161833"/>
    <w:rsid w:val="00164019"/>
    <w:rsid w:val="00166BDD"/>
    <w:rsid w:val="00166F91"/>
    <w:rsid w:val="001670EA"/>
    <w:rsid w:val="001716E6"/>
    <w:rsid w:val="00172E0F"/>
    <w:rsid w:val="00174184"/>
    <w:rsid w:val="00175F5D"/>
    <w:rsid w:val="001774AA"/>
    <w:rsid w:val="001777ED"/>
    <w:rsid w:val="001809B1"/>
    <w:rsid w:val="001809D5"/>
    <w:rsid w:val="00181DFE"/>
    <w:rsid w:val="001829A2"/>
    <w:rsid w:val="001839E8"/>
    <w:rsid w:val="00183F73"/>
    <w:rsid w:val="0018497E"/>
    <w:rsid w:val="00184C26"/>
    <w:rsid w:val="00184C73"/>
    <w:rsid w:val="00185ED2"/>
    <w:rsid w:val="00186B53"/>
    <w:rsid w:val="001876D1"/>
    <w:rsid w:val="00187B8D"/>
    <w:rsid w:val="00192066"/>
    <w:rsid w:val="00192202"/>
    <w:rsid w:val="001923E1"/>
    <w:rsid w:val="0019534C"/>
    <w:rsid w:val="001B0643"/>
    <w:rsid w:val="001B0ACF"/>
    <w:rsid w:val="001B12A1"/>
    <w:rsid w:val="001B21E7"/>
    <w:rsid w:val="001B3E8F"/>
    <w:rsid w:val="001B5AB4"/>
    <w:rsid w:val="001B75A4"/>
    <w:rsid w:val="001C0301"/>
    <w:rsid w:val="001C1E10"/>
    <w:rsid w:val="001C33A8"/>
    <w:rsid w:val="001C43B6"/>
    <w:rsid w:val="001C7BA7"/>
    <w:rsid w:val="001D243D"/>
    <w:rsid w:val="001D57FD"/>
    <w:rsid w:val="001D5D08"/>
    <w:rsid w:val="001D69B5"/>
    <w:rsid w:val="001D6B1A"/>
    <w:rsid w:val="001D7636"/>
    <w:rsid w:val="001E186C"/>
    <w:rsid w:val="001E2CCC"/>
    <w:rsid w:val="001E44BC"/>
    <w:rsid w:val="001F04B5"/>
    <w:rsid w:val="001F21B5"/>
    <w:rsid w:val="001F5A4B"/>
    <w:rsid w:val="001F60E4"/>
    <w:rsid w:val="001F7C39"/>
    <w:rsid w:val="002002E4"/>
    <w:rsid w:val="0020351F"/>
    <w:rsid w:val="002057E8"/>
    <w:rsid w:val="00205C59"/>
    <w:rsid w:val="00205D7A"/>
    <w:rsid w:val="002064FE"/>
    <w:rsid w:val="0021371A"/>
    <w:rsid w:val="002139CF"/>
    <w:rsid w:val="00213F6D"/>
    <w:rsid w:val="00215854"/>
    <w:rsid w:val="00220092"/>
    <w:rsid w:val="002203BA"/>
    <w:rsid w:val="002207F1"/>
    <w:rsid w:val="0022186E"/>
    <w:rsid w:val="00223274"/>
    <w:rsid w:val="0022341E"/>
    <w:rsid w:val="002246CB"/>
    <w:rsid w:val="00227439"/>
    <w:rsid w:val="002311B2"/>
    <w:rsid w:val="002316CF"/>
    <w:rsid w:val="00232EFD"/>
    <w:rsid w:val="002333F4"/>
    <w:rsid w:val="00235441"/>
    <w:rsid w:val="002358CE"/>
    <w:rsid w:val="00235C1A"/>
    <w:rsid w:val="002367B0"/>
    <w:rsid w:val="00243537"/>
    <w:rsid w:val="0024490B"/>
    <w:rsid w:val="00263F33"/>
    <w:rsid w:val="00271866"/>
    <w:rsid w:val="0027490E"/>
    <w:rsid w:val="00274C5E"/>
    <w:rsid w:val="00275FE4"/>
    <w:rsid w:val="00280315"/>
    <w:rsid w:val="002807AE"/>
    <w:rsid w:val="00280991"/>
    <w:rsid w:val="00280C90"/>
    <w:rsid w:val="00284CC8"/>
    <w:rsid w:val="00285D3F"/>
    <w:rsid w:val="002876EF"/>
    <w:rsid w:val="00287CDD"/>
    <w:rsid w:val="00291C52"/>
    <w:rsid w:val="00294F00"/>
    <w:rsid w:val="002957CC"/>
    <w:rsid w:val="00296561"/>
    <w:rsid w:val="002A1393"/>
    <w:rsid w:val="002A1936"/>
    <w:rsid w:val="002A2015"/>
    <w:rsid w:val="002A22E7"/>
    <w:rsid w:val="002A3CCD"/>
    <w:rsid w:val="002A3FB6"/>
    <w:rsid w:val="002A6EA8"/>
    <w:rsid w:val="002B0FA8"/>
    <w:rsid w:val="002B4DE5"/>
    <w:rsid w:val="002B7613"/>
    <w:rsid w:val="002C0BE6"/>
    <w:rsid w:val="002C1696"/>
    <w:rsid w:val="002C3A8E"/>
    <w:rsid w:val="002C47FB"/>
    <w:rsid w:val="002C4CA6"/>
    <w:rsid w:val="002C4DE0"/>
    <w:rsid w:val="002C5CD4"/>
    <w:rsid w:val="002C5EA0"/>
    <w:rsid w:val="002C6D91"/>
    <w:rsid w:val="002D0387"/>
    <w:rsid w:val="002D181A"/>
    <w:rsid w:val="002D22CB"/>
    <w:rsid w:val="002D35F3"/>
    <w:rsid w:val="002D6AD6"/>
    <w:rsid w:val="002E0302"/>
    <w:rsid w:val="002E1473"/>
    <w:rsid w:val="002E2603"/>
    <w:rsid w:val="002E3423"/>
    <w:rsid w:val="002E400A"/>
    <w:rsid w:val="002E4E2F"/>
    <w:rsid w:val="002E6061"/>
    <w:rsid w:val="002E64E5"/>
    <w:rsid w:val="002E74AE"/>
    <w:rsid w:val="002E7885"/>
    <w:rsid w:val="002F0612"/>
    <w:rsid w:val="002F23E0"/>
    <w:rsid w:val="002F3C26"/>
    <w:rsid w:val="002F3E52"/>
    <w:rsid w:val="002F40F0"/>
    <w:rsid w:val="002F52D8"/>
    <w:rsid w:val="002F5D90"/>
    <w:rsid w:val="002F6FB8"/>
    <w:rsid w:val="00300B44"/>
    <w:rsid w:val="0030273F"/>
    <w:rsid w:val="0030391B"/>
    <w:rsid w:val="00304E7F"/>
    <w:rsid w:val="003052BA"/>
    <w:rsid w:val="0030685D"/>
    <w:rsid w:val="00306ECB"/>
    <w:rsid w:val="003157EF"/>
    <w:rsid w:val="003228F7"/>
    <w:rsid w:val="00325B57"/>
    <w:rsid w:val="00326FA2"/>
    <w:rsid w:val="00330C5F"/>
    <w:rsid w:val="003332A6"/>
    <w:rsid w:val="003347DB"/>
    <w:rsid w:val="00334818"/>
    <w:rsid w:val="00334C4D"/>
    <w:rsid w:val="00340F2A"/>
    <w:rsid w:val="00343FAA"/>
    <w:rsid w:val="0034409B"/>
    <w:rsid w:val="00345772"/>
    <w:rsid w:val="00345822"/>
    <w:rsid w:val="00346DE8"/>
    <w:rsid w:val="00350A38"/>
    <w:rsid w:val="00350CD5"/>
    <w:rsid w:val="00351387"/>
    <w:rsid w:val="00353B0A"/>
    <w:rsid w:val="003540A5"/>
    <w:rsid w:val="00354226"/>
    <w:rsid w:val="00354B42"/>
    <w:rsid w:val="00355348"/>
    <w:rsid w:val="003553C1"/>
    <w:rsid w:val="0035729D"/>
    <w:rsid w:val="00361435"/>
    <w:rsid w:val="00362CA1"/>
    <w:rsid w:val="0036351F"/>
    <w:rsid w:val="0036478B"/>
    <w:rsid w:val="00365C2D"/>
    <w:rsid w:val="00365DCB"/>
    <w:rsid w:val="00366841"/>
    <w:rsid w:val="003708C6"/>
    <w:rsid w:val="00370CA4"/>
    <w:rsid w:val="00372008"/>
    <w:rsid w:val="003729AF"/>
    <w:rsid w:val="003735D3"/>
    <w:rsid w:val="00373DCA"/>
    <w:rsid w:val="00374371"/>
    <w:rsid w:val="0037578E"/>
    <w:rsid w:val="00376B06"/>
    <w:rsid w:val="0037735D"/>
    <w:rsid w:val="00377BE8"/>
    <w:rsid w:val="00377CE6"/>
    <w:rsid w:val="00381AE3"/>
    <w:rsid w:val="00381D95"/>
    <w:rsid w:val="00381E95"/>
    <w:rsid w:val="00382DDD"/>
    <w:rsid w:val="00384AF4"/>
    <w:rsid w:val="003855F2"/>
    <w:rsid w:val="0038639E"/>
    <w:rsid w:val="00387529"/>
    <w:rsid w:val="00387534"/>
    <w:rsid w:val="003875E1"/>
    <w:rsid w:val="003929E7"/>
    <w:rsid w:val="00392DC3"/>
    <w:rsid w:val="00394924"/>
    <w:rsid w:val="00397861"/>
    <w:rsid w:val="00397D90"/>
    <w:rsid w:val="003A030F"/>
    <w:rsid w:val="003A0E34"/>
    <w:rsid w:val="003A11B3"/>
    <w:rsid w:val="003A162C"/>
    <w:rsid w:val="003A24F8"/>
    <w:rsid w:val="003A250F"/>
    <w:rsid w:val="003A27B3"/>
    <w:rsid w:val="003A2AD9"/>
    <w:rsid w:val="003A2C8E"/>
    <w:rsid w:val="003A4FED"/>
    <w:rsid w:val="003A61F2"/>
    <w:rsid w:val="003A6545"/>
    <w:rsid w:val="003B079F"/>
    <w:rsid w:val="003B30EB"/>
    <w:rsid w:val="003B4055"/>
    <w:rsid w:val="003B586B"/>
    <w:rsid w:val="003B6519"/>
    <w:rsid w:val="003B707E"/>
    <w:rsid w:val="003C0DCB"/>
    <w:rsid w:val="003C3C17"/>
    <w:rsid w:val="003C3FEB"/>
    <w:rsid w:val="003C54F9"/>
    <w:rsid w:val="003C6D70"/>
    <w:rsid w:val="003D3475"/>
    <w:rsid w:val="003D3B30"/>
    <w:rsid w:val="003D41AF"/>
    <w:rsid w:val="003D4D25"/>
    <w:rsid w:val="003E2206"/>
    <w:rsid w:val="003E2CE6"/>
    <w:rsid w:val="003E2DF5"/>
    <w:rsid w:val="003E30FC"/>
    <w:rsid w:val="003E44F3"/>
    <w:rsid w:val="003E5479"/>
    <w:rsid w:val="003E5929"/>
    <w:rsid w:val="003E65EC"/>
    <w:rsid w:val="003E691D"/>
    <w:rsid w:val="003E7058"/>
    <w:rsid w:val="003E7AFC"/>
    <w:rsid w:val="003F0891"/>
    <w:rsid w:val="003F0CB4"/>
    <w:rsid w:val="003F10E1"/>
    <w:rsid w:val="003F1427"/>
    <w:rsid w:val="003F1A10"/>
    <w:rsid w:val="003F1F1E"/>
    <w:rsid w:val="003F4AA4"/>
    <w:rsid w:val="003F569B"/>
    <w:rsid w:val="003F68E0"/>
    <w:rsid w:val="003F7DF9"/>
    <w:rsid w:val="003F7FCE"/>
    <w:rsid w:val="0040033A"/>
    <w:rsid w:val="004004C4"/>
    <w:rsid w:val="00401A45"/>
    <w:rsid w:val="00401E31"/>
    <w:rsid w:val="004021C3"/>
    <w:rsid w:val="00402EF2"/>
    <w:rsid w:val="00403B7A"/>
    <w:rsid w:val="00404505"/>
    <w:rsid w:val="0040787F"/>
    <w:rsid w:val="0041051B"/>
    <w:rsid w:val="00410E70"/>
    <w:rsid w:val="0041195C"/>
    <w:rsid w:val="004125A2"/>
    <w:rsid w:val="00416ADA"/>
    <w:rsid w:val="004173E7"/>
    <w:rsid w:val="00423501"/>
    <w:rsid w:val="00423739"/>
    <w:rsid w:val="00425A2E"/>
    <w:rsid w:val="00426498"/>
    <w:rsid w:val="00430233"/>
    <w:rsid w:val="004411C1"/>
    <w:rsid w:val="00442516"/>
    <w:rsid w:val="00444B1F"/>
    <w:rsid w:val="0044523A"/>
    <w:rsid w:val="00445473"/>
    <w:rsid w:val="00451BED"/>
    <w:rsid w:val="00451FCE"/>
    <w:rsid w:val="0045263D"/>
    <w:rsid w:val="00452E0C"/>
    <w:rsid w:val="00453EA1"/>
    <w:rsid w:val="004541BB"/>
    <w:rsid w:val="0045466D"/>
    <w:rsid w:val="00455277"/>
    <w:rsid w:val="00455433"/>
    <w:rsid w:val="00455B56"/>
    <w:rsid w:val="00455D25"/>
    <w:rsid w:val="00456594"/>
    <w:rsid w:val="00456909"/>
    <w:rsid w:val="0045699C"/>
    <w:rsid w:val="00457713"/>
    <w:rsid w:val="00457D0C"/>
    <w:rsid w:val="00461252"/>
    <w:rsid w:val="00461A40"/>
    <w:rsid w:val="00462BD7"/>
    <w:rsid w:val="00465097"/>
    <w:rsid w:val="00466F3C"/>
    <w:rsid w:val="004675BF"/>
    <w:rsid w:val="00467B56"/>
    <w:rsid w:val="0047114F"/>
    <w:rsid w:val="0047283E"/>
    <w:rsid w:val="00474BB3"/>
    <w:rsid w:val="00484ED0"/>
    <w:rsid w:val="0048514D"/>
    <w:rsid w:val="004868A9"/>
    <w:rsid w:val="00486989"/>
    <w:rsid w:val="004917BF"/>
    <w:rsid w:val="00492CD8"/>
    <w:rsid w:val="00493F1D"/>
    <w:rsid w:val="00494964"/>
    <w:rsid w:val="004A195E"/>
    <w:rsid w:val="004A2AC6"/>
    <w:rsid w:val="004A3381"/>
    <w:rsid w:val="004A3EA6"/>
    <w:rsid w:val="004A44B7"/>
    <w:rsid w:val="004A6639"/>
    <w:rsid w:val="004A6F66"/>
    <w:rsid w:val="004B0645"/>
    <w:rsid w:val="004B0E32"/>
    <w:rsid w:val="004B495D"/>
    <w:rsid w:val="004C05FC"/>
    <w:rsid w:val="004C0880"/>
    <w:rsid w:val="004C2D83"/>
    <w:rsid w:val="004C36B3"/>
    <w:rsid w:val="004C38B7"/>
    <w:rsid w:val="004C485F"/>
    <w:rsid w:val="004C5B11"/>
    <w:rsid w:val="004C6F16"/>
    <w:rsid w:val="004D0A86"/>
    <w:rsid w:val="004D0E02"/>
    <w:rsid w:val="004D1EF8"/>
    <w:rsid w:val="004D42D1"/>
    <w:rsid w:val="004D570C"/>
    <w:rsid w:val="004D6901"/>
    <w:rsid w:val="004D759A"/>
    <w:rsid w:val="004E13ED"/>
    <w:rsid w:val="004E15A7"/>
    <w:rsid w:val="004E1638"/>
    <w:rsid w:val="004E18C1"/>
    <w:rsid w:val="004E1D25"/>
    <w:rsid w:val="004E1DBE"/>
    <w:rsid w:val="004E22D1"/>
    <w:rsid w:val="004E257B"/>
    <w:rsid w:val="004E3944"/>
    <w:rsid w:val="004E4B6A"/>
    <w:rsid w:val="004E6119"/>
    <w:rsid w:val="004E63B6"/>
    <w:rsid w:val="004F0DA2"/>
    <w:rsid w:val="004F47B4"/>
    <w:rsid w:val="004F6916"/>
    <w:rsid w:val="00501B57"/>
    <w:rsid w:val="00501CA4"/>
    <w:rsid w:val="00502860"/>
    <w:rsid w:val="005069BC"/>
    <w:rsid w:val="00507567"/>
    <w:rsid w:val="0050763F"/>
    <w:rsid w:val="00511B1F"/>
    <w:rsid w:val="00512E4F"/>
    <w:rsid w:val="00513123"/>
    <w:rsid w:val="005133BA"/>
    <w:rsid w:val="0051723B"/>
    <w:rsid w:val="00522743"/>
    <w:rsid w:val="005227C4"/>
    <w:rsid w:val="00522C91"/>
    <w:rsid w:val="00523234"/>
    <w:rsid w:val="00525DF8"/>
    <w:rsid w:val="00525E6F"/>
    <w:rsid w:val="00526205"/>
    <w:rsid w:val="00526F2D"/>
    <w:rsid w:val="00527BA6"/>
    <w:rsid w:val="005316F6"/>
    <w:rsid w:val="005335F1"/>
    <w:rsid w:val="0053456B"/>
    <w:rsid w:val="0053539C"/>
    <w:rsid w:val="00535DC6"/>
    <w:rsid w:val="00536916"/>
    <w:rsid w:val="00545036"/>
    <w:rsid w:val="00546F80"/>
    <w:rsid w:val="00547BF5"/>
    <w:rsid w:val="00547D48"/>
    <w:rsid w:val="005512B6"/>
    <w:rsid w:val="0055315F"/>
    <w:rsid w:val="00553AAC"/>
    <w:rsid w:val="00554316"/>
    <w:rsid w:val="0055453E"/>
    <w:rsid w:val="005556F6"/>
    <w:rsid w:val="005565A0"/>
    <w:rsid w:val="005567FD"/>
    <w:rsid w:val="00556C9A"/>
    <w:rsid w:val="00556DB1"/>
    <w:rsid w:val="00557F6C"/>
    <w:rsid w:val="00560165"/>
    <w:rsid w:val="00567292"/>
    <w:rsid w:val="0056763D"/>
    <w:rsid w:val="00571355"/>
    <w:rsid w:val="005742E4"/>
    <w:rsid w:val="00575D24"/>
    <w:rsid w:val="00577EF6"/>
    <w:rsid w:val="005802F6"/>
    <w:rsid w:val="00581A0B"/>
    <w:rsid w:val="00581BBD"/>
    <w:rsid w:val="00581E3F"/>
    <w:rsid w:val="00582565"/>
    <w:rsid w:val="00582E25"/>
    <w:rsid w:val="00583557"/>
    <w:rsid w:val="00584B9E"/>
    <w:rsid w:val="00584C47"/>
    <w:rsid w:val="005862CC"/>
    <w:rsid w:val="00586AEA"/>
    <w:rsid w:val="00587943"/>
    <w:rsid w:val="00591322"/>
    <w:rsid w:val="0059348E"/>
    <w:rsid w:val="00593B82"/>
    <w:rsid w:val="00594A63"/>
    <w:rsid w:val="005A03C2"/>
    <w:rsid w:val="005A0796"/>
    <w:rsid w:val="005A126A"/>
    <w:rsid w:val="005A2424"/>
    <w:rsid w:val="005A2F87"/>
    <w:rsid w:val="005A4A76"/>
    <w:rsid w:val="005A7A02"/>
    <w:rsid w:val="005A7A8A"/>
    <w:rsid w:val="005B0997"/>
    <w:rsid w:val="005B0A36"/>
    <w:rsid w:val="005B0CB1"/>
    <w:rsid w:val="005B11B1"/>
    <w:rsid w:val="005B1602"/>
    <w:rsid w:val="005B24DA"/>
    <w:rsid w:val="005B3758"/>
    <w:rsid w:val="005B3D5E"/>
    <w:rsid w:val="005C3AB1"/>
    <w:rsid w:val="005C4552"/>
    <w:rsid w:val="005C478C"/>
    <w:rsid w:val="005C489B"/>
    <w:rsid w:val="005C4A2C"/>
    <w:rsid w:val="005C4C1C"/>
    <w:rsid w:val="005C584D"/>
    <w:rsid w:val="005C599F"/>
    <w:rsid w:val="005C6A6F"/>
    <w:rsid w:val="005C6E72"/>
    <w:rsid w:val="005D08E5"/>
    <w:rsid w:val="005D2693"/>
    <w:rsid w:val="005D3CB0"/>
    <w:rsid w:val="005D3E81"/>
    <w:rsid w:val="005D400C"/>
    <w:rsid w:val="005D672F"/>
    <w:rsid w:val="005D6D5C"/>
    <w:rsid w:val="005E0BE0"/>
    <w:rsid w:val="005E1285"/>
    <w:rsid w:val="005E4FC6"/>
    <w:rsid w:val="005E6240"/>
    <w:rsid w:val="005E6318"/>
    <w:rsid w:val="005E6413"/>
    <w:rsid w:val="005E64DD"/>
    <w:rsid w:val="005E7671"/>
    <w:rsid w:val="005E7DE4"/>
    <w:rsid w:val="005F270C"/>
    <w:rsid w:val="005F276F"/>
    <w:rsid w:val="005F2AEA"/>
    <w:rsid w:val="005F483A"/>
    <w:rsid w:val="005F58E1"/>
    <w:rsid w:val="005F7EB9"/>
    <w:rsid w:val="006015D0"/>
    <w:rsid w:val="00601C65"/>
    <w:rsid w:val="00603DB7"/>
    <w:rsid w:val="00604278"/>
    <w:rsid w:val="0060440D"/>
    <w:rsid w:val="006051CC"/>
    <w:rsid w:val="00606484"/>
    <w:rsid w:val="00607C9B"/>
    <w:rsid w:val="00607EC5"/>
    <w:rsid w:val="00612BAD"/>
    <w:rsid w:val="006145EC"/>
    <w:rsid w:val="006147E6"/>
    <w:rsid w:val="006148A0"/>
    <w:rsid w:val="00615619"/>
    <w:rsid w:val="00615B92"/>
    <w:rsid w:val="00616106"/>
    <w:rsid w:val="0061682B"/>
    <w:rsid w:val="0062006A"/>
    <w:rsid w:val="00620595"/>
    <w:rsid w:val="00622A0D"/>
    <w:rsid w:val="0062337B"/>
    <w:rsid w:val="00623A58"/>
    <w:rsid w:val="006255FA"/>
    <w:rsid w:val="00625AC2"/>
    <w:rsid w:val="006303FD"/>
    <w:rsid w:val="006306C9"/>
    <w:rsid w:val="00630B99"/>
    <w:rsid w:val="00630E84"/>
    <w:rsid w:val="0063513F"/>
    <w:rsid w:val="00637915"/>
    <w:rsid w:val="00640160"/>
    <w:rsid w:val="00642247"/>
    <w:rsid w:val="00642D13"/>
    <w:rsid w:val="00642F0B"/>
    <w:rsid w:val="00645981"/>
    <w:rsid w:val="00647020"/>
    <w:rsid w:val="0064798D"/>
    <w:rsid w:val="0065431D"/>
    <w:rsid w:val="006606DB"/>
    <w:rsid w:val="00660E22"/>
    <w:rsid w:val="006612F5"/>
    <w:rsid w:val="006621C2"/>
    <w:rsid w:val="00664338"/>
    <w:rsid w:val="006668A6"/>
    <w:rsid w:val="00670043"/>
    <w:rsid w:val="00670A7C"/>
    <w:rsid w:val="00674A0A"/>
    <w:rsid w:val="00674DDA"/>
    <w:rsid w:val="006758B0"/>
    <w:rsid w:val="00677573"/>
    <w:rsid w:val="00682B72"/>
    <w:rsid w:val="006831EA"/>
    <w:rsid w:val="0068336F"/>
    <w:rsid w:val="00683D2F"/>
    <w:rsid w:val="0068466A"/>
    <w:rsid w:val="00684A7D"/>
    <w:rsid w:val="00685829"/>
    <w:rsid w:val="00685E38"/>
    <w:rsid w:val="00685E75"/>
    <w:rsid w:val="00686646"/>
    <w:rsid w:val="00687FC9"/>
    <w:rsid w:val="00690B2B"/>
    <w:rsid w:val="006927EF"/>
    <w:rsid w:val="00692969"/>
    <w:rsid w:val="00696043"/>
    <w:rsid w:val="006967FF"/>
    <w:rsid w:val="00697737"/>
    <w:rsid w:val="006A074B"/>
    <w:rsid w:val="006A1F11"/>
    <w:rsid w:val="006A2658"/>
    <w:rsid w:val="006A40A0"/>
    <w:rsid w:val="006A4A80"/>
    <w:rsid w:val="006A597C"/>
    <w:rsid w:val="006A5A06"/>
    <w:rsid w:val="006A60D5"/>
    <w:rsid w:val="006A74D1"/>
    <w:rsid w:val="006A7EBE"/>
    <w:rsid w:val="006B1533"/>
    <w:rsid w:val="006B293C"/>
    <w:rsid w:val="006B3A66"/>
    <w:rsid w:val="006B6467"/>
    <w:rsid w:val="006C1233"/>
    <w:rsid w:val="006C1A8D"/>
    <w:rsid w:val="006C37A7"/>
    <w:rsid w:val="006C4024"/>
    <w:rsid w:val="006C429C"/>
    <w:rsid w:val="006C54CC"/>
    <w:rsid w:val="006C7B81"/>
    <w:rsid w:val="006D0E24"/>
    <w:rsid w:val="006D1AD8"/>
    <w:rsid w:val="006D5856"/>
    <w:rsid w:val="006D7066"/>
    <w:rsid w:val="006E1837"/>
    <w:rsid w:val="006E27CE"/>
    <w:rsid w:val="006E2ADE"/>
    <w:rsid w:val="006E5384"/>
    <w:rsid w:val="006E5598"/>
    <w:rsid w:val="006E56BE"/>
    <w:rsid w:val="006E5B2A"/>
    <w:rsid w:val="006E6131"/>
    <w:rsid w:val="006E68A4"/>
    <w:rsid w:val="006F05C1"/>
    <w:rsid w:val="006F065C"/>
    <w:rsid w:val="006F19C4"/>
    <w:rsid w:val="006F1B51"/>
    <w:rsid w:val="006F2633"/>
    <w:rsid w:val="006F438C"/>
    <w:rsid w:val="006F4EC0"/>
    <w:rsid w:val="007016FF"/>
    <w:rsid w:val="00702290"/>
    <w:rsid w:val="007033F4"/>
    <w:rsid w:val="00703E01"/>
    <w:rsid w:val="00704C5F"/>
    <w:rsid w:val="007068AA"/>
    <w:rsid w:val="007103B8"/>
    <w:rsid w:val="00712CBD"/>
    <w:rsid w:val="00713AB0"/>
    <w:rsid w:val="007148CE"/>
    <w:rsid w:val="0072012B"/>
    <w:rsid w:val="007207D7"/>
    <w:rsid w:val="00721845"/>
    <w:rsid w:val="00724B7A"/>
    <w:rsid w:val="00725E33"/>
    <w:rsid w:val="00726428"/>
    <w:rsid w:val="00726E3D"/>
    <w:rsid w:val="0073097B"/>
    <w:rsid w:val="00730B01"/>
    <w:rsid w:val="00731B7E"/>
    <w:rsid w:val="00732338"/>
    <w:rsid w:val="00733ACC"/>
    <w:rsid w:val="00734103"/>
    <w:rsid w:val="007344C3"/>
    <w:rsid w:val="00734D77"/>
    <w:rsid w:val="00735DDA"/>
    <w:rsid w:val="007412B7"/>
    <w:rsid w:val="00741B40"/>
    <w:rsid w:val="00743599"/>
    <w:rsid w:val="0074426D"/>
    <w:rsid w:val="00744C65"/>
    <w:rsid w:val="0074513B"/>
    <w:rsid w:val="0075072B"/>
    <w:rsid w:val="00751622"/>
    <w:rsid w:val="007516CE"/>
    <w:rsid w:val="00751975"/>
    <w:rsid w:val="00753232"/>
    <w:rsid w:val="00754E36"/>
    <w:rsid w:val="007574E6"/>
    <w:rsid w:val="007575DE"/>
    <w:rsid w:val="00762DF3"/>
    <w:rsid w:val="00763F27"/>
    <w:rsid w:val="00764079"/>
    <w:rsid w:val="00764450"/>
    <w:rsid w:val="0076477A"/>
    <w:rsid w:val="007649B0"/>
    <w:rsid w:val="0076560B"/>
    <w:rsid w:val="00766BD7"/>
    <w:rsid w:val="00767958"/>
    <w:rsid w:val="00771BE0"/>
    <w:rsid w:val="00772CF9"/>
    <w:rsid w:val="00774929"/>
    <w:rsid w:val="007768DF"/>
    <w:rsid w:val="007771AE"/>
    <w:rsid w:val="00780616"/>
    <w:rsid w:val="00780B85"/>
    <w:rsid w:val="00780BC0"/>
    <w:rsid w:val="00782390"/>
    <w:rsid w:val="007824F8"/>
    <w:rsid w:val="007834A8"/>
    <w:rsid w:val="007843C1"/>
    <w:rsid w:val="00785075"/>
    <w:rsid w:val="0079258C"/>
    <w:rsid w:val="007926EC"/>
    <w:rsid w:val="00792D71"/>
    <w:rsid w:val="00793309"/>
    <w:rsid w:val="00793646"/>
    <w:rsid w:val="0079421C"/>
    <w:rsid w:val="007946DB"/>
    <w:rsid w:val="00794BF5"/>
    <w:rsid w:val="00796779"/>
    <w:rsid w:val="00797747"/>
    <w:rsid w:val="007A0974"/>
    <w:rsid w:val="007A108F"/>
    <w:rsid w:val="007A341E"/>
    <w:rsid w:val="007A58B7"/>
    <w:rsid w:val="007A7F42"/>
    <w:rsid w:val="007B0C33"/>
    <w:rsid w:val="007B18C4"/>
    <w:rsid w:val="007B3172"/>
    <w:rsid w:val="007B35DF"/>
    <w:rsid w:val="007B3F96"/>
    <w:rsid w:val="007C1DDA"/>
    <w:rsid w:val="007C3AB3"/>
    <w:rsid w:val="007C425C"/>
    <w:rsid w:val="007C53B4"/>
    <w:rsid w:val="007C769E"/>
    <w:rsid w:val="007D059B"/>
    <w:rsid w:val="007D0BEC"/>
    <w:rsid w:val="007D305C"/>
    <w:rsid w:val="007D31C3"/>
    <w:rsid w:val="007D5606"/>
    <w:rsid w:val="007D5B3C"/>
    <w:rsid w:val="007D6705"/>
    <w:rsid w:val="007D6B02"/>
    <w:rsid w:val="007E10CB"/>
    <w:rsid w:val="007E1EFE"/>
    <w:rsid w:val="007E5931"/>
    <w:rsid w:val="007E5DC6"/>
    <w:rsid w:val="007E7925"/>
    <w:rsid w:val="007F0367"/>
    <w:rsid w:val="007F0499"/>
    <w:rsid w:val="007F0F7D"/>
    <w:rsid w:val="007F1246"/>
    <w:rsid w:val="007F15FD"/>
    <w:rsid w:val="007F3801"/>
    <w:rsid w:val="007F39BF"/>
    <w:rsid w:val="007F6314"/>
    <w:rsid w:val="007F63B5"/>
    <w:rsid w:val="007F6A9A"/>
    <w:rsid w:val="007F7333"/>
    <w:rsid w:val="007F773D"/>
    <w:rsid w:val="007F7E1E"/>
    <w:rsid w:val="00800DF7"/>
    <w:rsid w:val="00801F58"/>
    <w:rsid w:val="00802C74"/>
    <w:rsid w:val="008037B1"/>
    <w:rsid w:val="00803A4E"/>
    <w:rsid w:val="00803B25"/>
    <w:rsid w:val="00803E7B"/>
    <w:rsid w:val="008049E1"/>
    <w:rsid w:val="00805882"/>
    <w:rsid w:val="00807BB8"/>
    <w:rsid w:val="00810CA3"/>
    <w:rsid w:val="00811B64"/>
    <w:rsid w:val="008124C3"/>
    <w:rsid w:val="00812DDD"/>
    <w:rsid w:val="0081332F"/>
    <w:rsid w:val="00815598"/>
    <w:rsid w:val="008172C2"/>
    <w:rsid w:val="008179C7"/>
    <w:rsid w:val="00817A1A"/>
    <w:rsid w:val="00820812"/>
    <w:rsid w:val="00820CDC"/>
    <w:rsid w:val="00821D49"/>
    <w:rsid w:val="00822FAC"/>
    <w:rsid w:val="008231C9"/>
    <w:rsid w:val="00830046"/>
    <w:rsid w:val="00831038"/>
    <w:rsid w:val="00832B55"/>
    <w:rsid w:val="00833591"/>
    <w:rsid w:val="00834E6D"/>
    <w:rsid w:val="00837534"/>
    <w:rsid w:val="00844669"/>
    <w:rsid w:val="00844E02"/>
    <w:rsid w:val="008451E3"/>
    <w:rsid w:val="00846A26"/>
    <w:rsid w:val="00852618"/>
    <w:rsid w:val="00853978"/>
    <w:rsid w:val="00853EE4"/>
    <w:rsid w:val="008542F8"/>
    <w:rsid w:val="00855E2B"/>
    <w:rsid w:val="00857686"/>
    <w:rsid w:val="00860158"/>
    <w:rsid w:val="00860C52"/>
    <w:rsid w:val="008615F8"/>
    <w:rsid w:val="00861F89"/>
    <w:rsid w:val="00862E5E"/>
    <w:rsid w:val="00863696"/>
    <w:rsid w:val="00864183"/>
    <w:rsid w:val="008657F6"/>
    <w:rsid w:val="00870064"/>
    <w:rsid w:val="0087233D"/>
    <w:rsid w:val="00872D39"/>
    <w:rsid w:val="008746F2"/>
    <w:rsid w:val="00875E9F"/>
    <w:rsid w:val="008779EC"/>
    <w:rsid w:val="00881431"/>
    <w:rsid w:val="0088199B"/>
    <w:rsid w:val="00881D22"/>
    <w:rsid w:val="008821E3"/>
    <w:rsid w:val="008845B9"/>
    <w:rsid w:val="00884688"/>
    <w:rsid w:val="00884AF2"/>
    <w:rsid w:val="008860DA"/>
    <w:rsid w:val="00886128"/>
    <w:rsid w:val="00886876"/>
    <w:rsid w:val="00887AA2"/>
    <w:rsid w:val="008901E6"/>
    <w:rsid w:val="008917CF"/>
    <w:rsid w:val="008919C9"/>
    <w:rsid w:val="00892348"/>
    <w:rsid w:val="00894860"/>
    <w:rsid w:val="00897282"/>
    <w:rsid w:val="008A119E"/>
    <w:rsid w:val="008A1CD9"/>
    <w:rsid w:val="008A2319"/>
    <w:rsid w:val="008A47C5"/>
    <w:rsid w:val="008A4D06"/>
    <w:rsid w:val="008B1839"/>
    <w:rsid w:val="008B1A4F"/>
    <w:rsid w:val="008B1B37"/>
    <w:rsid w:val="008B1EB8"/>
    <w:rsid w:val="008B2413"/>
    <w:rsid w:val="008B31AE"/>
    <w:rsid w:val="008B479A"/>
    <w:rsid w:val="008B4F02"/>
    <w:rsid w:val="008B5162"/>
    <w:rsid w:val="008B62F7"/>
    <w:rsid w:val="008B6AA8"/>
    <w:rsid w:val="008C0CD5"/>
    <w:rsid w:val="008C1F9A"/>
    <w:rsid w:val="008C2F70"/>
    <w:rsid w:val="008C3516"/>
    <w:rsid w:val="008C3D8E"/>
    <w:rsid w:val="008C4848"/>
    <w:rsid w:val="008C4DD0"/>
    <w:rsid w:val="008C5188"/>
    <w:rsid w:val="008C5DD1"/>
    <w:rsid w:val="008C6A61"/>
    <w:rsid w:val="008C7010"/>
    <w:rsid w:val="008C75C0"/>
    <w:rsid w:val="008C7989"/>
    <w:rsid w:val="008D0186"/>
    <w:rsid w:val="008D0905"/>
    <w:rsid w:val="008D1E32"/>
    <w:rsid w:val="008D2345"/>
    <w:rsid w:val="008D5911"/>
    <w:rsid w:val="008D5C78"/>
    <w:rsid w:val="008D664C"/>
    <w:rsid w:val="008E41CE"/>
    <w:rsid w:val="008E4467"/>
    <w:rsid w:val="008E5BD9"/>
    <w:rsid w:val="008E5CD8"/>
    <w:rsid w:val="008E60BA"/>
    <w:rsid w:val="008E6936"/>
    <w:rsid w:val="008F0F4B"/>
    <w:rsid w:val="008F2AD0"/>
    <w:rsid w:val="008F3C35"/>
    <w:rsid w:val="008F402E"/>
    <w:rsid w:val="008F49B8"/>
    <w:rsid w:val="008F4D13"/>
    <w:rsid w:val="008F5B2C"/>
    <w:rsid w:val="008F7A13"/>
    <w:rsid w:val="00901558"/>
    <w:rsid w:val="00903433"/>
    <w:rsid w:val="00903A22"/>
    <w:rsid w:val="00905501"/>
    <w:rsid w:val="00905F33"/>
    <w:rsid w:val="009071EA"/>
    <w:rsid w:val="00907E6F"/>
    <w:rsid w:val="009128AE"/>
    <w:rsid w:val="0091361D"/>
    <w:rsid w:val="00921863"/>
    <w:rsid w:val="00921E8E"/>
    <w:rsid w:val="00926492"/>
    <w:rsid w:val="00926BEC"/>
    <w:rsid w:val="0093087B"/>
    <w:rsid w:val="009308DE"/>
    <w:rsid w:val="00931DED"/>
    <w:rsid w:val="009324CE"/>
    <w:rsid w:val="009324D5"/>
    <w:rsid w:val="00932954"/>
    <w:rsid w:val="009340C7"/>
    <w:rsid w:val="00935C29"/>
    <w:rsid w:val="00936BE8"/>
    <w:rsid w:val="009373EC"/>
    <w:rsid w:val="00937FA2"/>
    <w:rsid w:val="00940878"/>
    <w:rsid w:val="00942F48"/>
    <w:rsid w:val="00944562"/>
    <w:rsid w:val="00946995"/>
    <w:rsid w:val="00946BC5"/>
    <w:rsid w:val="009471F7"/>
    <w:rsid w:val="009476CD"/>
    <w:rsid w:val="00950328"/>
    <w:rsid w:val="00950649"/>
    <w:rsid w:val="00950B88"/>
    <w:rsid w:val="009522BE"/>
    <w:rsid w:val="009540D7"/>
    <w:rsid w:val="00960994"/>
    <w:rsid w:val="0096141A"/>
    <w:rsid w:val="009614C7"/>
    <w:rsid w:val="00962314"/>
    <w:rsid w:val="00962A83"/>
    <w:rsid w:val="0096441F"/>
    <w:rsid w:val="009649B2"/>
    <w:rsid w:val="00964F68"/>
    <w:rsid w:val="00965D22"/>
    <w:rsid w:val="00967FC6"/>
    <w:rsid w:val="009715E9"/>
    <w:rsid w:val="00972A38"/>
    <w:rsid w:val="009733F1"/>
    <w:rsid w:val="00974638"/>
    <w:rsid w:val="00974C89"/>
    <w:rsid w:val="00975513"/>
    <w:rsid w:val="00976884"/>
    <w:rsid w:val="0097704D"/>
    <w:rsid w:val="00981F38"/>
    <w:rsid w:val="00982CEA"/>
    <w:rsid w:val="009835A7"/>
    <w:rsid w:val="0098433D"/>
    <w:rsid w:val="009849C4"/>
    <w:rsid w:val="00986A22"/>
    <w:rsid w:val="0099000F"/>
    <w:rsid w:val="00990B9E"/>
    <w:rsid w:val="00991E32"/>
    <w:rsid w:val="00992ECD"/>
    <w:rsid w:val="009931B0"/>
    <w:rsid w:val="009935A8"/>
    <w:rsid w:val="00994D03"/>
    <w:rsid w:val="00995D14"/>
    <w:rsid w:val="009974AC"/>
    <w:rsid w:val="009A1965"/>
    <w:rsid w:val="009A1D79"/>
    <w:rsid w:val="009A35DA"/>
    <w:rsid w:val="009A489D"/>
    <w:rsid w:val="009A4CE6"/>
    <w:rsid w:val="009A4F65"/>
    <w:rsid w:val="009A5386"/>
    <w:rsid w:val="009B025E"/>
    <w:rsid w:val="009B2486"/>
    <w:rsid w:val="009B24BD"/>
    <w:rsid w:val="009B5465"/>
    <w:rsid w:val="009C017B"/>
    <w:rsid w:val="009C0454"/>
    <w:rsid w:val="009C139C"/>
    <w:rsid w:val="009C173C"/>
    <w:rsid w:val="009C1D69"/>
    <w:rsid w:val="009C4772"/>
    <w:rsid w:val="009C4B25"/>
    <w:rsid w:val="009C4C50"/>
    <w:rsid w:val="009C5CB8"/>
    <w:rsid w:val="009C5E2D"/>
    <w:rsid w:val="009C6522"/>
    <w:rsid w:val="009C6E12"/>
    <w:rsid w:val="009D13C6"/>
    <w:rsid w:val="009D7887"/>
    <w:rsid w:val="009E14D4"/>
    <w:rsid w:val="009E1631"/>
    <w:rsid w:val="009E385A"/>
    <w:rsid w:val="009E3D6E"/>
    <w:rsid w:val="009E40BF"/>
    <w:rsid w:val="009E4AFC"/>
    <w:rsid w:val="009E55E0"/>
    <w:rsid w:val="009E7983"/>
    <w:rsid w:val="009F0FBB"/>
    <w:rsid w:val="009F2038"/>
    <w:rsid w:val="009F260D"/>
    <w:rsid w:val="009F2BE7"/>
    <w:rsid w:val="009F7EC7"/>
    <w:rsid w:val="00A0365E"/>
    <w:rsid w:val="00A05093"/>
    <w:rsid w:val="00A05CA2"/>
    <w:rsid w:val="00A06B90"/>
    <w:rsid w:val="00A10F08"/>
    <w:rsid w:val="00A12634"/>
    <w:rsid w:val="00A13E6F"/>
    <w:rsid w:val="00A13F42"/>
    <w:rsid w:val="00A14097"/>
    <w:rsid w:val="00A163FC"/>
    <w:rsid w:val="00A17503"/>
    <w:rsid w:val="00A200F2"/>
    <w:rsid w:val="00A20474"/>
    <w:rsid w:val="00A20EBF"/>
    <w:rsid w:val="00A2328F"/>
    <w:rsid w:val="00A236B4"/>
    <w:rsid w:val="00A24FA4"/>
    <w:rsid w:val="00A253DB"/>
    <w:rsid w:val="00A261D2"/>
    <w:rsid w:val="00A31146"/>
    <w:rsid w:val="00A31C9D"/>
    <w:rsid w:val="00A31CA0"/>
    <w:rsid w:val="00A321F0"/>
    <w:rsid w:val="00A3269D"/>
    <w:rsid w:val="00A3272E"/>
    <w:rsid w:val="00A34C4D"/>
    <w:rsid w:val="00A35DE1"/>
    <w:rsid w:val="00A36211"/>
    <w:rsid w:val="00A4106F"/>
    <w:rsid w:val="00A42425"/>
    <w:rsid w:val="00A439DE"/>
    <w:rsid w:val="00A4413D"/>
    <w:rsid w:val="00A44FE5"/>
    <w:rsid w:val="00A45F47"/>
    <w:rsid w:val="00A52408"/>
    <w:rsid w:val="00A54812"/>
    <w:rsid w:val="00A56B74"/>
    <w:rsid w:val="00A5781D"/>
    <w:rsid w:val="00A64F49"/>
    <w:rsid w:val="00A72359"/>
    <w:rsid w:val="00A7388C"/>
    <w:rsid w:val="00A7558D"/>
    <w:rsid w:val="00A804F3"/>
    <w:rsid w:val="00A80BE5"/>
    <w:rsid w:val="00A81E0D"/>
    <w:rsid w:val="00A8295F"/>
    <w:rsid w:val="00A8397E"/>
    <w:rsid w:val="00A83E04"/>
    <w:rsid w:val="00A845A3"/>
    <w:rsid w:val="00A84649"/>
    <w:rsid w:val="00A871AE"/>
    <w:rsid w:val="00A94598"/>
    <w:rsid w:val="00A95170"/>
    <w:rsid w:val="00A95B18"/>
    <w:rsid w:val="00A95C3C"/>
    <w:rsid w:val="00A96854"/>
    <w:rsid w:val="00A9721E"/>
    <w:rsid w:val="00AA06BB"/>
    <w:rsid w:val="00AA0FA9"/>
    <w:rsid w:val="00AA13C8"/>
    <w:rsid w:val="00AA1428"/>
    <w:rsid w:val="00AA24C2"/>
    <w:rsid w:val="00AA4149"/>
    <w:rsid w:val="00AA6143"/>
    <w:rsid w:val="00AA65AA"/>
    <w:rsid w:val="00AA6E81"/>
    <w:rsid w:val="00AB2576"/>
    <w:rsid w:val="00AB2D04"/>
    <w:rsid w:val="00AB4700"/>
    <w:rsid w:val="00AB4C12"/>
    <w:rsid w:val="00AC0739"/>
    <w:rsid w:val="00AC35D5"/>
    <w:rsid w:val="00AC4E30"/>
    <w:rsid w:val="00AC5A81"/>
    <w:rsid w:val="00AC7E59"/>
    <w:rsid w:val="00AD3F4B"/>
    <w:rsid w:val="00AD4784"/>
    <w:rsid w:val="00AD6187"/>
    <w:rsid w:val="00AD7143"/>
    <w:rsid w:val="00AE0889"/>
    <w:rsid w:val="00AE12A9"/>
    <w:rsid w:val="00AE27F5"/>
    <w:rsid w:val="00AE2B76"/>
    <w:rsid w:val="00AE2BA9"/>
    <w:rsid w:val="00AE55E8"/>
    <w:rsid w:val="00AE647C"/>
    <w:rsid w:val="00AF5756"/>
    <w:rsid w:val="00AF629F"/>
    <w:rsid w:val="00AF6463"/>
    <w:rsid w:val="00AF7842"/>
    <w:rsid w:val="00B02DBC"/>
    <w:rsid w:val="00B03E88"/>
    <w:rsid w:val="00B03F59"/>
    <w:rsid w:val="00B05524"/>
    <w:rsid w:val="00B06001"/>
    <w:rsid w:val="00B10D5C"/>
    <w:rsid w:val="00B11E78"/>
    <w:rsid w:val="00B12E64"/>
    <w:rsid w:val="00B133B8"/>
    <w:rsid w:val="00B13D06"/>
    <w:rsid w:val="00B1411D"/>
    <w:rsid w:val="00B1532F"/>
    <w:rsid w:val="00B15CFC"/>
    <w:rsid w:val="00B21FF2"/>
    <w:rsid w:val="00B223CF"/>
    <w:rsid w:val="00B22C9E"/>
    <w:rsid w:val="00B22FB6"/>
    <w:rsid w:val="00B23815"/>
    <w:rsid w:val="00B25043"/>
    <w:rsid w:val="00B25A8C"/>
    <w:rsid w:val="00B27657"/>
    <w:rsid w:val="00B278C7"/>
    <w:rsid w:val="00B27A6D"/>
    <w:rsid w:val="00B31C52"/>
    <w:rsid w:val="00B321C3"/>
    <w:rsid w:val="00B32643"/>
    <w:rsid w:val="00B333EF"/>
    <w:rsid w:val="00B33F80"/>
    <w:rsid w:val="00B34083"/>
    <w:rsid w:val="00B34612"/>
    <w:rsid w:val="00B36832"/>
    <w:rsid w:val="00B36B9F"/>
    <w:rsid w:val="00B36F87"/>
    <w:rsid w:val="00B37036"/>
    <w:rsid w:val="00B407B7"/>
    <w:rsid w:val="00B4150F"/>
    <w:rsid w:val="00B437B3"/>
    <w:rsid w:val="00B457DF"/>
    <w:rsid w:val="00B4594E"/>
    <w:rsid w:val="00B45F70"/>
    <w:rsid w:val="00B4616F"/>
    <w:rsid w:val="00B5127E"/>
    <w:rsid w:val="00B52EAC"/>
    <w:rsid w:val="00B62C68"/>
    <w:rsid w:val="00B659A1"/>
    <w:rsid w:val="00B72AB6"/>
    <w:rsid w:val="00B74355"/>
    <w:rsid w:val="00B74C22"/>
    <w:rsid w:val="00B771F2"/>
    <w:rsid w:val="00B8038B"/>
    <w:rsid w:val="00B81DED"/>
    <w:rsid w:val="00B81FF1"/>
    <w:rsid w:val="00B823D7"/>
    <w:rsid w:val="00B82918"/>
    <w:rsid w:val="00B837E6"/>
    <w:rsid w:val="00B83DF1"/>
    <w:rsid w:val="00B84655"/>
    <w:rsid w:val="00B855C8"/>
    <w:rsid w:val="00B86CB8"/>
    <w:rsid w:val="00B876FB"/>
    <w:rsid w:val="00B91C22"/>
    <w:rsid w:val="00B91D73"/>
    <w:rsid w:val="00B91D7F"/>
    <w:rsid w:val="00B93EEC"/>
    <w:rsid w:val="00B95230"/>
    <w:rsid w:val="00B95D87"/>
    <w:rsid w:val="00B97378"/>
    <w:rsid w:val="00BA08B3"/>
    <w:rsid w:val="00BA103E"/>
    <w:rsid w:val="00BA13EB"/>
    <w:rsid w:val="00BA1F16"/>
    <w:rsid w:val="00BA2AF1"/>
    <w:rsid w:val="00BA31D9"/>
    <w:rsid w:val="00BA4B73"/>
    <w:rsid w:val="00BA590F"/>
    <w:rsid w:val="00BA59FC"/>
    <w:rsid w:val="00BA5C88"/>
    <w:rsid w:val="00BA77C7"/>
    <w:rsid w:val="00BB1439"/>
    <w:rsid w:val="00BB2BD0"/>
    <w:rsid w:val="00BB3DDE"/>
    <w:rsid w:val="00BB466F"/>
    <w:rsid w:val="00BB6A72"/>
    <w:rsid w:val="00BB6BC0"/>
    <w:rsid w:val="00BB6DAF"/>
    <w:rsid w:val="00BC0029"/>
    <w:rsid w:val="00BC127D"/>
    <w:rsid w:val="00BC14A2"/>
    <w:rsid w:val="00BC284E"/>
    <w:rsid w:val="00BC52CC"/>
    <w:rsid w:val="00BC56C9"/>
    <w:rsid w:val="00BC570D"/>
    <w:rsid w:val="00BC65B3"/>
    <w:rsid w:val="00BC7150"/>
    <w:rsid w:val="00BC793F"/>
    <w:rsid w:val="00BC7AF0"/>
    <w:rsid w:val="00BC7FB4"/>
    <w:rsid w:val="00BD1CF4"/>
    <w:rsid w:val="00BD2EEB"/>
    <w:rsid w:val="00BD32E5"/>
    <w:rsid w:val="00BD3C75"/>
    <w:rsid w:val="00BD64A9"/>
    <w:rsid w:val="00BD7821"/>
    <w:rsid w:val="00BE1DBB"/>
    <w:rsid w:val="00BE2C8A"/>
    <w:rsid w:val="00BE3384"/>
    <w:rsid w:val="00BE5730"/>
    <w:rsid w:val="00BE6E1D"/>
    <w:rsid w:val="00BE7D9F"/>
    <w:rsid w:val="00BF0922"/>
    <w:rsid w:val="00BF18C4"/>
    <w:rsid w:val="00BF1BB6"/>
    <w:rsid w:val="00BF256F"/>
    <w:rsid w:val="00BF2873"/>
    <w:rsid w:val="00BF2B77"/>
    <w:rsid w:val="00BF4063"/>
    <w:rsid w:val="00BF52B4"/>
    <w:rsid w:val="00BF759F"/>
    <w:rsid w:val="00BF7DCA"/>
    <w:rsid w:val="00C000A6"/>
    <w:rsid w:val="00C0310E"/>
    <w:rsid w:val="00C03E15"/>
    <w:rsid w:val="00C04885"/>
    <w:rsid w:val="00C04977"/>
    <w:rsid w:val="00C04AFB"/>
    <w:rsid w:val="00C073D4"/>
    <w:rsid w:val="00C07ADB"/>
    <w:rsid w:val="00C07EC8"/>
    <w:rsid w:val="00C100EA"/>
    <w:rsid w:val="00C11AE6"/>
    <w:rsid w:val="00C14E6E"/>
    <w:rsid w:val="00C1519A"/>
    <w:rsid w:val="00C1585C"/>
    <w:rsid w:val="00C15C27"/>
    <w:rsid w:val="00C227A4"/>
    <w:rsid w:val="00C2301F"/>
    <w:rsid w:val="00C24BE5"/>
    <w:rsid w:val="00C25998"/>
    <w:rsid w:val="00C26D32"/>
    <w:rsid w:val="00C26EF9"/>
    <w:rsid w:val="00C27065"/>
    <w:rsid w:val="00C3009C"/>
    <w:rsid w:val="00C309B7"/>
    <w:rsid w:val="00C3324D"/>
    <w:rsid w:val="00C349F5"/>
    <w:rsid w:val="00C34D19"/>
    <w:rsid w:val="00C40517"/>
    <w:rsid w:val="00C40CD9"/>
    <w:rsid w:val="00C413C5"/>
    <w:rsid w:val="00C4270C"/>
    <w:rsid w:val="00C46518"/>
    <w:rsid w:val="00C50720"/>
    <w:rsid w:val="00C51508"/>
    <w:rsid w:val="00C51B05"/>
    <w:rsid w:val="00C52982"/>
    <w:rsid w:val="00C52F6A"/>
    <w:rsid w:val="00C53FED"/>
    <w:rsid w:val="00C55281"/>
    <w:rsid w:val="00C56120"/>
    <w:rsid w:val="00C57AEF"/>
    <w:rsid w:val="00C603DA"/>
    <w:rsid w:val="00C60CDF"/>
    <w:rsid w:val="00C62B6A"/>
    <w:rsid w:val="00C62B9B"/>
    <w:rsid w:val="00C62EE1"/>
    <w:rsid w:val="00C64714"/>
    <w:rsid w:val="00C64C50"/>
    <w:rsid w:val="00C65BD2"/>
    <w:rsid w:val="00C662B3"/>
    <w:rsid w:val="00C674D4"/>
    <w:rsid w:val="00C74523"/>
    <w:rsid w:val="00C7537D"/>
    <w:rsid w:val="00C756E1"/>
    <w:rsid w:val="00C7605D"/>
    <w:rsid w:val="00C76E63"/>
    <w:rsid w:val="00C777D8"/>
    <w:rsid w:val="00C77BB7"/>
    <w:rsid w:val="00C82B5F"/>
    <w:rsid w:val="00C83158"/>
    <w:rsid w:val="00C83667"/>
    <w:rsid w:val="00C84E34"/>
    <w:rsid w:val="00C8514D"/>
    <w:rsid w:val="00C90A65"/>
    <w:rsid w:val="00C965E5"/>
    <w:rsid w:val="00C967B3"/>
    <w:rsid w:val="00CA21F0"/>
    <w:rsid w:val="00CA2954"/>
    <w:rsid w:val="00CA5194"/>
    <w:rsid w:val="00CA5C1E"/>
    <w:rsid w:val="00CA6A57"/>
    <w:rsid w:val="00CA789B"/>
    <w:rsid w:val="00CB0CC3"/>
    <w:rsid w:val="00CB2AB9"/>
    <w:rsid w:val="00CB5232"/>
    <w:rsid w:val="00CB568C"/>
    <w:rsid w:val="00CC0B99"/>
    <w:rsid w:val="00CC1A28"/>
    <w:rsid w:val="00CC1C54"/>
    <w:rsid w:val="00CC2BFB"/>
    <w:rsid w:val="00CC3216"/>
    <w:rsid w:val="00CC34FE"/>
    <w:rsid w:val="00CC3749"/>
    <w:rsid w:val="00CC3EDE"/>
    <w:rsid w:val="00CC6280"/>
    <w:rsid w:val="00CC743A"/>
    <w:rsid w:val="00CC7596"/>
    <w:rsid w:val="00CC7BC3"/>
    <w:rsid w:val="00CD3CA9"/>
    <w:rsid w:val="00CD42DA"/>
    <w:rsid w:val="00CD4EFF"/>
    <w:rsid w:val="00CD77EC"/>
    <w:rsid w:val="00CD7BE8"/>
    <w:rsid w:val="00CE011E"/>
    <w:rsid w:val="00CE0343"/>
    <w:rsid w:val="00CE2C7B"/>
    <w:rsid w:val="00CE3694"/>
    <w:rsid w:val="00CE442E"/>
    <w:rsid w:val="00CE57AC"/>
    <w:rsid w:val="00CE5889"/>
    <w:rsid w:val="00CE605B"/>
    <w:rsid w:val="00CE7588"/>
    <w:rsid w:val="00CE7DAF"/>
    <w:rsid w:val="00CE7EBA"/>
    <w:rsid w:val="00CF10C8"/>
    <w:rsid w:val="00CF1727"/>
    <w:rsid w:val="00CF628E"/>
    <w:rsid w:val="00D003DB"/>
    <w:rsid w:val="00D00497"/>
    <w:rsid w:val="00D00A7D"/>
    <w:rsid w:val="00D00F3A"/>
    <w:rsid w:val="00D01D8B"/>
    <w:rsid w:val="00D020ED"/>
    <w:rsid w:val="00D025D7"/>
    <w:rsid w:val="00D03B6B"/>
    <w:rsid w:val="00D03C2A"/>
    <w:rsid w:val="00D03E3C"/>
    <w:rsid w:val="00D044BC"/>
    <w:rsid w:val="00D063D5"/>
    <w:rsid w:val="00D1170B"/>
    <w:rsid w:val="00D1177C"/>
    <w:rsid w:val="00D11E1D"/>
    <w:rsid w:val="00D11EBC"/>
    <w:rsid w:val="00D123FC"/>
    <w:rsid w:val="00D13888"/>
    <w:rsid w:val="00D1486E"/>
    <w:rsid w:val="00D14F20"/>
    <w:rsid w:val="00D15E06"/>
    <w:rsid w:val="00D16367"/>
    <w:rsid w:val="00D16CB5"/>
    <w:rsid w:val="00D17403"/>
    <w:rsid w:val="00D21A52"/>
    <w:rsid w:val="00D22936"/>
    <w:rsid w:val="00D23C9A"/>
    <w:rsid w:val="00D24570"/>
    <w:rsid w:val="00D24BC1"/>
    <w:rsid w:val="00D31B77"/>
    <w:rsid w:val="00D31D33"/>
    <w:rsid w:val="00D33D7A"/>
    <w:rsid w:val="00D3427F"/>
    <w:rsid w:val="00D349CE"/>
    <w:rsid w:val="00D34BF8"/>
    <w:rsid w:val="00D354B0"/>
    <w:rsid w:val="00D40F9C"/>
    <w:rsid w:val="00D4183D"/>
    <w:rsid w:val="00D42ECE"/>
    <w:rsid w:val="00D43C7A"/>
    <w:rsid w:val="00D44832"/>
    <w:rsid w:val="00D4510A"/>
    <w:rsid w:val="00D45640"/>
    <w:rsid w:val="00D466CE"/>
    <w:rsid w:val="00D46ADD"/>
    <w:rsid w:val="00D47592"/>
    <w:rsid w:val="00D47F9B"/>
    <w:rsid w:val="00D50D07"/>
    <w:rsid w:val="00D5241B"/>
    <w:rsid w:val="00D61030"/>
    <w:rsid w:val="00D6105F"/>
    <w:rsid w:val="00D61209"/>
    <w:rsid w:val="00D62209"/>
    <w:rsid w:val="00D63EDB"/>
    <w:rsid w:val="00D64058"/>
    <w:rsid w:val="00D64085"/>
    <w:rsid w:val="00D64544"/>
    <w:rsid w:val="00D647DE"/>
    <w:rsid w:val="00D65975"/>
    <w:rsid w:val="00D7251E"/>
    <w:rsid w:val="00D730AA"/>
    <w:rsid w:val="00D7362F"/>
    <w:rsid w:val="00D75DAE"/>
    <w:rsid w:val="00D7641F"/>
    <w:rsid w:val="00D7728C"/>
    <w:rsid w:val="00D7778F"/>
    <w:rsid w:val="00D778D5"/>
    <w:rsid w:val="00D84098"/>
    <w:rsid w:val="00D8667D"/>
    <w:rsid w:val="00D9006A"/>
    <w:rsid w:val="00D906BF"/>
    <w:rsid w:val="00D92FC5"/>
    <w:rsid w:val="00D94B60"/>
    <w:rsid w:val="00DA007D"/>
    <w:rsid w:val="00DA28AC"/>
    <w:rsid w:val="00DA2C30"/>
    <w:rsid w:val="00DB0B17"/>
    <w:rsid w:val="00DB16A7"/>
    <w:rsid w:val="00DB2D71"/>
    <w:rsid w:val="00DB341C"/>
    <w:rsid w:val="00DB4538"/>
    <w:rsid w:val="00DB7031"/>
    <w:rsid w:val="00DB7AC2"/>
    <w:rsid w:val="00DC25D9"/>
    <w:rsid w:val="00DC3354"/>
    <w:rsid w:val="00DC36CE"/>
    <w:rsid w:val="00DC40F8"/>
    <w:rsid w:val="00DC50CA"/>
    <w:rsid w:val="00DC5ED5"/>
    <w:rsid w:val="00DC6BDD"/>
    <w:rsid w:val="00DC6F41"/>
    <w:rsid w:val="00DC6FC5"/>
    <w:rsid w:val="00DC70B4"/>
    <w:rsid w:val="00DC7A17"/>
    <w:rsid w:val="00DC7E3D"/>
    <w:rsid w:val="00DD0019"/>
    <w:rsid w:val="00DD0A6E"/>
    <w:rsid w:val="00DD177F"/>
    <w:rsid w:val="00DD1BB4"/>
    <w:rsid w:val="00DD24CC"/>
    <w:rsid w:val="00DD4208"/>
    <w:rsid w:val="00DD5027"/>
    <w:rsid w:val="00DD55CA"/>
    <w:rsid w:val="00DD6E0E"/>
    <w:rsid w:val="00DD7185"/>
    <w:rsid w:val="00DE1AB5"/>
    <w:rsid w:val="00DE5310"/>
    <w:rsid w:val="00DF1C94"/>
    <w:rsid w:val="00DF2EA7"/>
    <w:rsid w:val="00DF2F32"/>
    <w:rsid w:val="00DF36DB"/>
    <w:rsid w:val="00DF371A"/>
    <w:rsid w:val="00DF6206"/>
    <w:rsid w:val="00DF6CA7"/>
    <w:rsid w:val="00E003EE"/>
    <w:rsid w:val="00E00410"/>
    <w:rsid w:val="00E00AEA"/>
    <w:rsid w:val="00E02137"/>
    <w:rsid w:val="00E02FC4"/>
    <w:rsid w:val="00E03655"/>
    <w:rsid w:val="00E0427E"/>
    <w:rsid w:val="00E12B7B"/>
    <w:rsid w:val="00E1391A"/>
    <w:rsid w:val="00E14BFB"/>
    <w:rsid w:val="00E15CF3"/>
    <w:rsid w:val="00E200DA"/>
    <w:rsid w:val="00E22F59"/>
    <w:rsid w:val="00E254CF"/>
    <w:rsid w:val="00E30270"/>
    <w:rsid w:val="00E307C2"/>
    <w:rsid w:val="00E30EF0"/>
    <w:rsid w:val="00E3332C"/>
    <w:rsid w:val="00E33E92"/>
    <w:rsid w:val="00E34E3B"/>
    <w:rsid w:val="00E35D7D"/>
    <w:rsid w:val="00E412B5"/>
    <w:rsid w:val="00E42510"/>
    <w:rsid w:val="00E43361"/>
    <w:rsid w:val="00E4365B"/>
    <w:rsid w:val="00E440DF"/>
    <w:rsid w:val="00E464E3"/>
    <w:rsid w:val="00E46BB2"/>
    <w:rsid w:val="00E51352"/>
    <w:rsid w:val="00E52501"/>
    <w:rsid w:val="00E54FE7"/>
    <w:rsid w:val="00E55A28"/>
    <w:rsid w:val="00E56DF2"/>
    <w:rsid w:val="00E6188E"/>
    <w:rsid w:val="00E62691"/>
    <w:rsid w:val="00E62C10"/>
    <w:rsid w:val="00E637ED"/>
    <w:rsid w:val="00E63F3F"/>
    <w:rsid w:val="00E6457B"/>
    <w:rsid w:val="00E658FE"/>
    <w:rsid w:val="00E65ED9"/>
    <w:rsid w:val="00E66FE3"/>
    <w:rsid w:val="00E671F0"/>
    <w:rsid w:val="00E70A50"/>
    <w:rsid w:val="00E727D2"/>
    <w:rsid w:val="00E74152"/>
    <w:rsid w:val="00E743BF"/>
    <w:rsid w:val="00E7574E"/>
    <w:rsid w:val="00E76924"/>
    <w:rsid w:val="00E76E20"/>
    <w:rsid w:val="00E776B2"/>
    <w:rsid w:val="00E817F3"/>
    <w:rsid w:val="00E82961"/>
    <w:rsid w:val="00E82FC9"/>
    <w:rsid w:val="00E832A3"/>
    <w:rsid w:val="00E834ED"/>
    <w:rsid w:val="00E83DB9"/>
    <w:rsid w:val="00E844BB"/>
    <w:rsid w:val="00E84E77"/>
    <w:rsid w:val="00E85F2C"/>
    <w:rsid w:val="00E90534"/>
    <w:rsid w:val="00E9068D"/>
    <w:rsid w:val="00E93FC0"/>
    <w:rsid w:val="00E94107"/>
    <w:rsid w:val="00E944F5"/>
    <w:rsid w:val="00E952FA"/>
    <w:rsid w:val="00E953B6"/>
    <w:rsid w:val="00E96657"/>
    <w:rsid w:val="00EA16D7"/>
    <w:rsid w:val="00EA19EC"/>
    <w:rsid w:val="00EA2DC0"/>
    <w:rsid w:val="00EA3092"/>
    <w:rsid w:val="00EA30DA"/>
    <w:rsid w:val="00EA5346"/>
    <w:rsid w:val="00EA7E5E"/>
    <w:rsid w:val="00EB0AB2"/>
    <w:rsid w:val="00EB37E5"/>
    <w:rsid w:val="00EB40E4"/>
    <w:rsid w:val="00EB5C83"/>
    <w:rsid w:val="00EB6A4D"/>
    <w:rsid w:val="00EC0BD6"/>
    <w:rsid w:val="00EC11EF"/>
    <w:rsid w:val="00EC1D47"/>
    <w:rsid w:val="00EC2D42"/>
    <w:rsid w:val="00EC4549"/>
    <w:rsid w:val="00EC4698"/>
    <w:rsid w:val="00EC5715"/>
    <w:rsid w:val="00EC6FCA"/>
    <w:rsid w:val="00ED17FE"/>
    <w:rsid w:val="00ED2A08"/>
    <w:rsid w:val="00ED4B73"/>
    <w:rsid w:val="00ED50B5"/>
    <w:rsid w:val="00ED74F1"/>
    <w:rsid w:val="00EE0387"/>
    <w:rsid w:val="00EE0A97"/>
    <w:rsid w:val="00EE1733"/>
    <w:rsid w:val="00EE23EA"/>
    <w:rsid w:val="00EE436D"/>
    <w:rsid w:val="00EE6148"/>
    <w:rsid w:val="00EE7F12"/>
    <w:rsid w:val="00EF3BA9"/>
    <w:rsid w:val="00EF5385"/>
    <w:rsid w:val="00EF707B"/>
    <w:rsid w:val="00EF79D2"/>
    <w:rsid w:val="00F01C5C"/>
    <w:rsid w:val="00F02178"/>
    <w:rsid w:val="00F034C6"/>
    <w:rsid w:val="00F03520"/>
    <w:rsid w:val="00F03C2D"/>
    <w:rsid w:val="00F04E5D"/>
    <w:rsid w:val="00F05B3B"/>
    <w:rsid w:val="00F06AD3"/>
    <w:rsid w:val="00F106AB"/>
    <w:rsid w:val="00F1132E"/>
    <w:rsid w:val="00F115C9"/>
    <w:rsid w:val="00F11733"/>
    <w:rsid w:val="00F13029"/>
    <w:rsid w:val="00F1324A"/>
    <w:rsid w:val="00F1424E"/>
    <w:rsid w:val="00F1426F"/>
    <w:rsid w:val="00F15920"/>
    <w:rsid w:val="00F17A46"/>
    <w:rsid w:val="00F20B15"/>
    <w:rsid w:val="00F21F5A"/>
    <w:rsid w:val="00F2255B"/>
    <w:rsid w:val="00F23A46"/>
    <w:rsid w:val="00F24330"/>
    <w:rsid w:val="00F25BCD"/>
    <w:rsid w:val="00F26C2E"/>
    <w:rsid w:val="00F270A2"/>
    <w:rsid w:val="00F30873"/>
    <w:rsid w:val="00F30C9F"/>
    <w:rsid w:val="00F313AA"/>
    <w:rsid w:val="00F31638"/>
    <w:rsid w:val="00F31A49"/>
    <w:rsid w:val="00F322AE"/>
    <w:rsid w:val="00F3258B"/>
    <w:rsid w:val="00F33578"/>
    <w:rsid w:val="00F33E01"/>
    <w:rsid w:val="00F3645F"/>
    <w:rsid w:val="00F371D7"/>
    <w:rsid w:val="00F44303"/>
    <w:rsid w:val="00F44621"/>
    <w:rsid w:val="00F45B85"/>
    <w:rsid w:val="00F46F93"/>
    <w:rsid w:val="00F47AF0"/>
    <w:rsid w:val="00F50AD2"/>
    <w:rsid w:val="00F50E2D"/>
    <w:rsid w:val="00F52B0F"/>
    <w:rsid w:val="00F556C1"/>
    <w:rsid w:val="00F55735"/>
    <w:rsid w:val="00F56338"/>
    <w:rsid w:val="00F600B3"/>
    <w:rsid w:val="00F60C0D"/>
    <w:rsid w:val="00F61DEF"/>
    <w:rsid w:val="00F6344D"/>
    <w:rsid w:val="00F63468"/>
    <w:rsid w:val="00F64BCA"/>
    <w:rsid w:val="00F65CF6"/>
    <w:rsid w:val="00F67DB3"/>
    <w:rsid w:val="00F67FA3"/>
    <w:rsid w:val="00F717A6"/>
    <w:rsid w:val="00F724C1"/>
    <w:rsid w:val="00F752AA"/>
    <w:rsid w:val="00F76871"/>
    <w:rsid w:val="00F77F08"/>
    <w:rsid w:val="00F80408"/>
    <w:rsid w:val="00F81680"/>
    <w:rsid w:val="00F81699"/>
    <w:rsid w:val="00F81DC0"/>
    <w:rsid w:val="00F833ED"/>
    <w:rsid w:val="00F84452"/>
    <w:rsid w:val="00F85959"/>
    <w:rsid w:val="00F913DE"/>
    <w:rsid w:val="00F913E2"/>
    <w:rsid w:val="00F93124"/>
    <w:rsid w:val="00F943E2"/>
    <w:rsid w:val="00F959E3"/>
    <w:rsid w:val="00F969FE"/>
    <w:rsid w:val="00F97E2E"/>
    <w:rsid w:val="00FA0943"/>
    <w:rsid w:val="00FA0D71"/>
    <w:rsid w:val="00FA213E"/>
    <w:rsid w:val="00FA2E15"/>
    <w:rsid w:val="00FA4DB8"/>
    <w:rsid w:val="00FA675E"/>
    <w:rsid w:val="00FB0F0B"/>
    <w:rsid w:val="00FB554F"/>
    <w:rsid w:val="00FB6B84"/>
    <w:rsid w:val="00FB7FFC"/>
    <w:rsid w:val="00FC03F4"/>
    <w:rsid w:val="00FC0E56"/>
    <w:rsid w:val="00FC327D"/>
    <w:rsid w:val="00FC3CFE"/>
    <w:rsid w:val="00FC3DCC"/>
    <w:rsid w:val="00FC642B"/>
    <w:rsid w:val="00FC6B12"/>
    <w:rsid w:val="00FC6F15"/>
    <w:rsid w:val="00FD0A9C"/>
    <w:rsid w:val="00FD34D2"/>
    <w:rsid w:val="00FD386F"/>
    <w:rsid w:val="00FD4363"/>
    <w:rsid w:val="00FD5615"/>
    <w:rsid w:val="00FD5C82"/>
    <w:rsid w:val="00FD5CBC"/>
    <w:rsid w:val="00FD634F"/>
    <w:rsid w:val="00FE5631"/>
    <w:rsid w:val="00FE7E21"/>
    <w:rsid w:val="00FE7FF2"/>
    <w:rsid w:val="00FF21C5"/>
    <w:rsid w:val="00FF5A14"/>
    <w:rsid w:val="00FF7175"/>
    <w:rsid w:val="00FF725D"/>
    <w:rsid w:val="00FF7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DE468"/>
  <w15:docId w15:val="{B914BE81-3933-4E26-9796-C0800F370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3D"/>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9C6522"/>
    <w:pPr>
      <w:tabs>
        <w:tab w:val="right" w:leader="dot" w:pos="10160"/>
      </w:tabs>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semiHidden/>
    <w:unhideWhenUsed/>
    <w:rsid w:val="003855F2"/>
    <w:rPr>
      <w:sz w:val="20"/>
      <w:szCs w:val="20"/>
    </w:rPr>
  </w:style>
  <w:style w:type="character" w:customStyle="1" w:styleId="CommentTextChar">
    <w:name w:val="Comment Text Char"/>
    <w:basedOn w:val="DefaultParagraphFont"/>
    <w:link w:val="CommentText"/>
    <w:uiPriority w:val="99"/>
    <w:semiHidden/>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character" w:customStyle="1" w:styleId="UnresolvedMention1">
    <w:name w:val="Unresolved Mention1"/>
    <w:basedOn w:val="DefaultParagraphFont"/>
    <w:uiPriority w:val="99"/>
    <w:semiHidden/>
    <w:unhideWhenUsed/>
    <w:rsid w:val="00B62C68"/>
    <w:rPr>
      <w:color w:val="605E5C"/>
      <w:shd w:val="clear" w:color="auto" w:fill="E1DFDD"/>
    </w:rPr>
  </w:style>
  <w:style w:type="paragraph" w:customStyle="1" w:styleId="xmsonormal">
    <w:name w:val="x_msonormal"/>
    <w:basedOn w:val="Normal"/>
    <w:rsid w:val="008F7A13"/>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D17403"/>
    <w:rPr>
      <w:color w:val="605E5C"/>
      <w:shd w:val="clear" w:color="auto" w:fill="E1DFDD"/>
    </w:rPr>
  </w:style>
  <w:style w:type="character" w:customStyle="1" w:styleId="UnresolvedMention3">
    <w:name w:val="Unresolved Mention3"/>
    <w:basedOn w:val="DefaultParagraphFont"/>
    <w:uiPriority w:val="99"/>
    <w:semiHidden/>
    <w:unhideWhenUsed/>
    <w:rsid w:val="0087233D"/>
    <w:rPr>
      <w:color w:val="605E5C"/>
      <w:shd w:val="clear" w:color="auto" w:fill="E1DFDD"/>
    </w:rPr>
  </w:style>
  <w:style w:type="character" w:customStyle="1" w:styleId="UnresolvedMention4">
    <w:name w:val="Unresolved Mention4"/>
    <w:basedOn w:val="DefaultParagraphFont"/>
    <w:uiPriority w:val="99"/>
    <w:semiHidden/>
    <w:unhideWhenUsed/>
    <w:rsid w:val="00F81DC0"/>
    <w:rPr>
      <w:color w:val="605E5C"/>
      <w:shd w:val="clear" w:color="auto" w:fill="E1DFDD"/>
    </w:rPr>
  </w:style>
  <w:style w:type="character" w:styleId="UnresolvedMention">
    <w:name w:val="Unresolved Mention"/>
    <w:basedOn w:val="DefaultParagraphFont"/>
    <w:uiPriority w:val="99"/>
    <w:semiHidden/>
    <w:unhideWhenUsed/>
    <w:rsid w:val="003614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88777792">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556361321">
      <w:bodyDiv w:val="1"/>
      <w:marLeft w:val="0"/>
      <w:marRight w:val="0"/>
      <w:marTop w:val="0"/>
      <w:marBottom w:val="0"/>
      <w:divBdr>
        <w:top w:val="none" w:sz="0" w:space="0" w:color="auto"/>
        <w:left w:val="none" w:sz="0" w:space="0" w:color="auto"/>
        <w:bottom w:val="none" w:sz="0" w:space="0" w:color="auto"/>
        <w:right w:val="none" w:sz="0" w:space="0" w:color="auto"/>
      </w:divBdr>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Props1.xml><?xml version="1.0" encoding="utf-8"?>
<ds:datastoreItem xmlns:ds="http://schemas.openxmlformats.org/officeDocument/2006/customXml" ds:itemID="{FEF0A8E1-7B8E-4DD3-84DC-9A1E83F77F8D}">
  <ds:schemaRefs>
    <ds:schemaRef ds:uri="http://schemas.microsoft.com/sharepoint/v3/contenttype/forms"/>
  </ds:schemaRefs>
</ds:datastoreItem>
</file>

<file path=customXml/itemProps2.xml><?xml version="1.0" encoding="utf-8"?>
<ds:datastoreItem xmlns:ds="http://schemas.openxmlformats.org/officeDocument/2006/customXml" ds:itemID="{2A93ACDD-A6A6-4C76-88E1-9E3835302412}">
  <ds:schemaRefs>
    <ds:schemaRef ds:uri="http://schemas.openxmlformats.org/officeDocument/2006/bibliography"/>
  </ds:schemaRefs>
</ds:datastoreItem>
</file>

<file path=customXml/itemProps3.xml><?xml version="1.0" encoding="utf-8"?>
<ds:datastoreItem xmlns:ds="http://schemas.openxmlformats.org/officeDocument/2006/customXml" ds:itemID="{8ECC5102-9E12-4CEC-B5BB-1F060237367A}"/>
</file>

<file path=customXml/itemProps4.xml><?xml version="1.0" encoding="utf-8"?>
<ds:datastoreItem xmlns:ds="http://schemas.openxmlformats.org/officeDocument/2006/customXml" ds:itemID="{F0052E32-FC4D-463C-BCF1-DCAF3AA02721}">
  <ds:schemaRefs>
    <ds:schemaRef ds:uri="http://schemas.microsoft.com/office/2006/metadata/properties"/>
    <ds:schemaRef ds:uri="http://purl.org/dc/elements/1.1/"/>
    <ds:schemaRef ds:uri="http://schemas.microsoft.com/office/2006/documentManagement/types"/>
    <ds:schemaRef ds:uri="http://purl.org/dc/terms/"/>
    <ds:schemaRef ds:uri="26d81215-cfa5-4b41-94b0-2827e70eb11a"/>
    <ds:schemaRef ds:uri="769612c4-c021-4b5c-a664-ed7cb5476d04"/>
    <ds:schemaRef ds:uri="http://schemas.openxmlformats.org/package/2006/metadata/core-properties"/>
    <ds:schemaRef ds:uri="http://www.w3.org/XML/1998/namespace"/>
    <ds:schemaRef ds:uri="http://schemas.microsoft.com/office/infopath/2007/PartnerControl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726</Words>
  <Characters>4141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Soledad</dc:creator>
  <cp:keywords/>
  <cp:lastModifiedBy>Ricardo Areingdale - QCS</cp:lastModifiedBy>
  <cp:revision>4</cp:revision>
  <cp:lastPrinted>2020-03-25T00:51:00Z</cp:lastPrinted>
  <dcterms:created xsi:type="dcterms:W3CDTF">2023-10-02T13:27:00Z</dcterms:created>
  <dcterms:modified xsi:type="dcterms:W3CDTF">2023-11-08T21:24:00Z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